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964" w:rsidRPr="006E5BBF" w:rsidRDefault="002F406B" w:rsidP="002F406B">
      <w:pPr>
        <w:jc w:val="center"/>
        <w:rPr>
          <w:rFonts w:cs="Times New Roman"/>
          <w:b/>
          <w:szCs w:val="24"/>
          <w:u w:val="single"/>
        </w:rPr>
      </w:pPr>
      <w:r w:rsidRPr="006E5BBF">
        <w:rPr>
          <w:rFonts w:cs="Times New Roman"/>
          <w:b/>
          <w:szCs w:val="24"/>
          <w:u w:val="single"/>
        </w:rPr>
        <w:t>NỘI DUNG BÀI HỌC THÁNG 1/2020</w:t>
      </w:r>
    </w:p>
    <w:tbl>
      <w:tblPr>
        <w:tblStyle w:val="TableGrid1"/>
        <w:tblW w:w="10705" w:type="dxa"/>
        <w:tblInd w:w="-251" w:type="dxa"/>
        <w:tblLayout w:type="fixed"/>
        <w:tblLook w:val="04A0" w:firstRow="1" w:lastRow="0" w:firstColumn="1" w:lastColumn="0" w:noHBand="0" w:noVBand="1"/>
      </w:tblPr>
      <w:tblGrid>
        <w:gridCol w:w="776"/>
        <w:gridCol w:w="2338"/>
        <w:gridCol w:w="2693"/>
        <w:gridCol w:w="2477"/>
        <w:gridCol w:w="2343"/>
        <w:gridCol w:w="78"/>
      </w:tblGrid>
      <w:tr w:rsidR="002F406B" w:rsidRPr="006E5BBF" w:rsidTr="006E5BBF">
        <w:tc>
          <w:tcPr>
            <w:tcW w:w="10705" w:type="dxa"/>
            <w:gridSpan w:val="6"/>
          </w:tcPr>
          <w:p w:rsidR="002F406B" w:rsidRPr="006E5BBF" w:rsidRDefault="002F406B" w:rsidP="003E72DB">
            <w:pPr>
              <w:jc w:val="center"/>
              <w:rPr>
                <w:rFonts w:eastAsia="Calibri"/>
                <w:b/>
              </w:rPr>
            </w:pPr>
          </w:p>
          <w:p w:rsidR="002F406B" w:rsidRPr="006E5BBF" w:rsidRDefault="002F406B" w:rsidP="002F406B">
            <w:pPr>
              <w:jc w:val="center"/>
              <w:rPr>
                <w:rFonts w:eastAsia="Calibri"/>
                <w:b/>
              </w:rPr>
            </w:pPr>
            <w:r w:rsidRPr="006E5BBF">
              <w:rPr>
                <w:rFonts w:eastAsia="Calibri"/>
                <w:b/>
              </w:rPr>
              <w:t>KẾ HOẠCH HOẠT ĐỘNG THÁNG 1 / 2020</w:t>
            </w:r>
          </w:p>
        </w:tc>
      </w:tr>
      <w:tr w:rsidR="002F406B" w:rsidRPr="006E5BBF" w:rsidTr="006E5BBF">
        <w:trPr>
          <w:gridAfter w:val="1"/>
          <w:wAfter w:w="78" w:type="dxa"/>
        </w:trPr>
        <w:tc>
          <w:tcPr>
            <w:tcW w:w="776" w:type="dxa"/>
          </w:tcPr>
          <w:p w:rsidR="002F406B" w:rsidRPr="006E5BBF" w:rsidRDefault="002F406B" w:rsidP="003E72DB">
            <w:pPr>
              <w:jc w:val="center"/>
              <w:rPr>
                <w:rFonts w:eastAsia="Calibri"/>
                <w:b/>
              </w:rPr>
            </w:pPr>
            <w:r w:rsidRPr="006E5BBF">
              <w:rPr>
                <w:rFonts w:eastAsia="Calibri"/>
                <w:b/>
              </w:rPr>
              <w:t>Thứ 2</w:t>
            </w:r>
          </w:p>
        </w:tc>
        <w:tc>
          <w:tcPr>
            <w:tcW w:w="2338" w:type="dxa"/>
          </w:tcPr>
          <w:p w:rsidR="002F406B" w:rsidRPr="006E5BBF" w:rsidRDefault="002F406B" w:rsidP="003E72DB">
            <w:pPr>
              <w:jc w:val="center"/>
              <w:rPr>
                <w:b/>
              </w:rPr>
            </w:pPr>
            <w:r w:rsidRPr="006E5BBF">
              <w:rPr>
                <w:b/>
              </w:rPr>
              <w:t>TDGH</w:t>
            </w:r>
          </w:p>
          <w:p w:rsidR="002F406B" w:rsidRPr="006E5BBF" w:rsidRDefault="002F406B" w:rsidP="003E72DB">
            <w:pPr>
              <w:jc w:val="center"/>
              <w:rPr>
                <w:b/>
              </w:rPr>
            </w:pPr>
            <w:r w:rsidRPr="006E5BBF">
              <w:rPr>
                <w:lang w:val="es-PY"/>
              </w:rPr>
              <w:t>Đi chạy zíc zắc qua 5 điểm</w:t>
            </w:r>
          </w:p>
          <w:p w:rsidR="002F406B" w:rsidRPr="006E5BBF" w:rsidRDefault="002F406B" w:rsidP="003E72DB">
            <w:pPr>
              <w:jc w:val="center"/>
              <w:rPr>
                <w:rFonts w:eastAsia="Calibri"/>
                <w:b/>
              </w:rPr>
            </w:pPr>
          </w:p>
        </w:tc>
        <w:tc>
          <w:tcPr>
            <w:tcW w:w="2693" w:type="dxa"/>
          </w:tcPr>
          <w:p w:rsidR="002F406B" w:rsidRPr="006E5BBF" w:rsidRDefault="002F406B" w:rsidP="003E72DB">
            <w:pPr>
              <w:jc w:val="center"/>
              <w:rPr>
                <w:b/>
              </w:rPr>
            </w:pPr>
            <w:r w:rsidRPr="006E5BBF">
              <w:rPr>
                <w:b/>
              </w:rPr>
              <w:t>GDAN</w:t>
            </w:r>
          </w:p>
          <w:p w:rsidR="002F406B" w:rsidRPr="006E5BBF" w:rsidRDefault="002F406B" w:rsidP="003E72DB">
            <w:pPr>
              <w:jc w:val="center"/>
            </w:pPr>
            <w:r w:rsidRPr="006E5BBF">
              <w:t>DH: Hoa lá mùa xuân</w:t>
            </w:r>
          </w:p>
          <w:p w:rsidR="002F406B" w:rsidRPr="006E5BBF" w:rsidRDefault="002F406B" w:rsidP="003E72DB">
            <w:pPr>
              <w:jc w:val="center"/>
            </w:pPr>
            <w:r w:rsidRPr="006E5BBF">
              <w:t>NH: Ngày tết quê em</w:t>
            </w:r>
          </w:p>
          <w:p w:rsidR="002F406B" w:rsidRPr="006E5BBF" w:rsidRDefault="002F406B" w:rsidP="003E72DB">
            <w:pPr>
              <w:jc w:val="center"/>
              <w:rPr>
                <w:rFonts w:eastAsia="Calibri"/>
              </w:rPr>
            </w:pPr>
            <w:r w:rsidRPr="006E5BBF">
              <w:t>TC: Tiếng hát ở đâu?</w:t>
            </w:r>
          </w:p>
        </w:tc>
        <w:tc>
          <w:tcPr>
            <w:tcW w:w="2477" w:type="dxa"/>
          </w:tcPr>
          <w:p w:rsidR="002F406B" w:rsidRPr="006E5BBF" w:rsidRDefault="002F406B" w:rsidP="003E72DB">
            <w:pPr>
              <w:jc w:val="center"/>
              <w:rPr>
                <w:b/>
              </w:rPr>
            </w:pPr>
            <w:r w:rsidRPr="006E5BBF">
              <w:rPr>
                <w:b/>
              </w:rPr>
              <w:t>TDGH</w:t>
            </w:r>
          </w:p>
          <w:p w:rsidR="002F406B" w:rsidRPr="006E5BBF" w:rsidRDefault="002F406B" w:rsidP="003E72DB">
            <w:pPr>
              <w:jc w:val="center"/>
            </w:pPr>
            <w:r w:rsidRPr="006E5BBF">
              <w:t xml:space="preserve">Đi trên ghế thể dục đầu đội túi cát </w:t>
            </w:r>
          </w:p>
          <w:p w:rsidR="002F406B" w:rsidRPr="006E5BBF" w:rsidRDefault="002F406B" w:rsidP="003E72DB">
            <w:pPr>
              <w:jc w:val="center"/>
              <w:rPr>
                <w:b/>
              </w:rPr>
            </w:pPr>
          </w:p>
          <w:p w:rsidR="002F406B" w:rsidRPr="006E5BBF" w:rsidRDefault="002F406B" w:rsidP="003E72DB">
            <w:pPr>
              <w:jc w:val="center"/>
              <w:rPr>
                <w:rFonts w:eastAsia="Calibri"/>
              </w:rPr>
            </w:pPr>
          </w:p>
        </w:tc>
        <w:tc>
          <w:tcPr>
            <w:tcW w:w="2343" w:type="dxa"/>
          </w:tcPr>
          <w:p w:rsidR="002F406B" w:rsidRPr="006E5BBF" w:rsidRDefault="002F406B" w:rsidP="003E72DB">
            <w:pPr>
              <w:jc w:val="center"/>
              <w:rPr>
                <w:b/>
              </w:rPr>
            </w:pPr>
            <w:r w:rsidRPr="006E5BBF">
              <w:rPr>
                <w:b/>
              </w:rPr>
              <w:t>GDAN</w:t>
            </w:r>
          </w:p>
          <w:p w:rsidR="002F406B" w:rsidRPr="006E5BBF" w:rsidRDefault="002F406B" w:rsidP="003E72DB">
            <w:pPr>
              <w:jc w:val="center"/>
            </w:pPr>
            <w:r w:rsidRPr="006E5BBF">
              <w:t>DH: Sắp đến tết rồi</w:t>
            </w:r>
          </w:p>
          <w:p w:rsidR="002F406B" w:rsidRPr="006E5BBF" w:rsidRDefault="002F406B" w:rsidP="002F406B">
            <w:pPr>
              <w:ind w:left="-186" w:firstLine="186"/>
              <w:jc w:val="center"/>
            </w:pPr>
            <w:r w:rsidRPr="006E5BBF">
              <w:t>NH: Tết đến rồi</w:t>
            </w:r>
          </w:p>
          <w:p w:rsidR="002F406B" w:rsidRPr="006E5BBF" w:rsidRDefault="002F406B" w:rsidP="003E72DB">
            <w:pPr>
              <w:jc w:val="center"/>
            </w:pPr>
            <w:r w:rsidRPr="006E5BBF">
              <w:t>TC: Ai đoán giỏi</w:t>
            </w:r>
          </w:p>
        </w:tc>
      </w:tr>
      <w:tr w:rsidR="002F406B" w:rsidRPr="006E5BBF" w:rsidTr="006E5BBF">
        <w:trPr>
          <w:gridAfter w:val="1"/>
          <w:wAfter w:w="78" w:type="dxa"/>
          <w:trHeight w:val="1587"/>
        </w:trPr>
        <w:tc>
          <w:tcPr>
            <w:tcW w:w="776" w:type="dxa"/>
          </w:tcPr>
          <w:p w:rsidR="002F406B" w:rsidRPr="006E5BBF" w:rsidRDefault="002F406B" w:rsidP="003E72DB">
            <w:pPr>
              <w:jc w:val="center"/>
              <w:rPr>
                <w:rFonts w:eastAsia="Calibri"/>
                <w:b/>
              </w:rPr>
            </w:pPr>
            <w:r w:rsidRPr="006E5BBF">
              <w:rPr>
                <w:rFonts w:eastAsia="Calibri"/>
                <w:b/>
              </w:rPr>
              <w:t>Thứ 3</w:t>
            </w:r>
          </w:p>
        </w:tc>
        <w:tc>
          <w:tcPr>
            <w:tcW w:w="2338" w:type="dxa"/>
          </w:tcPr>
          <w:p w:rsidR="002F406B" w:rsidRPr="006E5BBF" w:rsidRDefault="002F406B" w:rsidP="003E72DB">
            <w:pPr>
              <w:jc w:val="center"/>
              <w:rPr>
                <w:b/>
              </w:rPr>
            </w:pPr>
            <w:r w:rsidRPr="006E5BBF">
              <w:rPr>
                <w:b/>
              </w:rPr>
              <w:t>Tạo hình</w:t>
            </w:r>
          </w:p>
          <w:p w:rsidR="002F406B" w:rsidRPr="006E5BBF" w:rsidRDefault="002F406B" w:rsidP="003E72DB">
            <w:pPr>
              <w:jc w:val="center"/>
              <w:rPr>
                <w:rFonts w:eastAsia="Calibri"/>
                <w:lang w:val="pt-PT"/>
              </w:rPr>
            </w:pPr>
            <w:r w:rsidRPr="006E5BBF">
              <w:rPr>
                <w:lang w:val="es-PY"/>
              </w:rPr>
              <w:t>Xé dán những bông hoa đẹp</w:t>
            </w:r>
          </w:p>
        </w:tc>
        <w:tc>
          <w:tcPr>
            <w:tcW w:w="2693" w:type="dxa"/>
          </w:tcPr>
          <w:p w:rsidR="002F406B" w:rsidRPr="006E5BBF" w:rsidRDefault="002F406B" w:rsidP="003E72DB">
            <w:pPr>
              <w:jc w:val="center"/>
              <w:rPr>
                <w:b/>
              </w:rPr>
            </w:pPr>
            <w:r w:rsidRPr="006E5BBF">
              <w:rPr>
                <w:b/>
              </w:rPr>
              <w:t>Tạo Hình</w:t>
            </w:r>
          </w:p>
          <w:p w:rsidR="002F406B" w:rsidRPr="006E5BBF" w:rsidRDefault="002F406B" w:rsidP="003E72DB">
            <w:pPr>
              <w:jc w:val="center"/>
              <w:rPr>
                <w:rFonts w:eastAsia="Calibri"/>
                <w:b/>
              </w:rPr>
            </w:pPr>
            <w:r w:rsidRPr="006E5BBF">
              <w:t>Vẽ  hoa hướng dương</w:t>
            </w:r>
          </w:p>
        </w:tc>
        <w:tc>
          <w:tcPr>
            <w:tcW w:w="2477" w:type="dxa"/>
          </w:tcPr>
          <w:p w:rsidR="002F406B" w:rsidRPr="006E5BBF" w:rsidRDefault="002F406B" w:rsidP="003E72DB">
            <w:pPr>
              <w:jc w:val="center"/>
              <w:rPr>
                <w:b/>
              </w:rPr>
            </w:pPr>
            <w:r w:rsidRPr="006E5BBF">
              <w:rPr>
                <w:b/>
              </w:rPr>
              <w:t>Tạo Hình</w:t>
            </w:r>
          </w:p>
          <w:p w:rsidR="002F406B" w:rsidRPr="006E5BBF" w:rsidRDefault="002F406B" w:rsidP="003E72DB">
            <w:pPr>
              <w:jc w:val="center"/>
              <w:rPr>
                <w:rFonts w:eastAsia="Calibri"/>
                <w:lang w:val="pt-PT"/>
              </w:rPr>
            </w:pPr>
            <w:r w:rsidRPr="006E5BBF">
              <w:rPr>
                <w:rFonts w:eastAsia="Calibri"/>
                <w:lang w:val="pt-PT"/>
              </w:rPr>
              <w:t>Trang trí cành hoa đào</w:t>
            </w:r>
          </w:p>
        </w:tc>
        <w:tc>
          <w:tcPr>
            <w:tcW w:w="2343" w:type="dxa"/>
          </w:tcPr>
          <w:p w:rsidR="002F406B" w:rsidRPr="006E5BBF" w:rsidRDefault="002F406B" w:rsidP="003E72DB">
            <w:pPr>
              <w:jc w:val="center"/>
              <w:rPr>
                <w:b/>
              </w:rPr>
            </w:pPr>
            <w:r w:rsidRPr="006E5BBF">
              <w:rPr>
                <w:b/>
              </w:rPr>
              <w:t>Tạo Hình</w:t>
            </w:r>
          </w:p>
          <w:p w:rsidR="002F406B" w:rsidRPr="006E5BBF" w:rsidRDefault="002F406B" w:rsidP="003E72DB">
            <w:pPr>
              <w:jc w:val="center"/>
            </w:pPr>
            <w:r w:rsidRPr="006E5BBF">
              <w:t>Xé và trang trí bưu thiếp</w:t>
            </w:r>
          </w:p>
        </w:tc>
      </w:tr>
      <w:tr w:rsidR="002F406B" w:rsidRPr="006E5BBF" w:rsidTr="006E5BBF">
        <w:trPr>
          <w:gridAfter w:val="1"/>
          <w:wAfter w:w="78" w:type="dxa"/>
          <w:trHeight w:val="1852"/>
        </w:trPr>
        <w:tc>
          <w:tcPr>
            <w:tcW w:w="776" w:type="dxa"/>
          </w:tcPr>
          <w:p w:rsidR="002F406B" w:rsidRPr="006E5BBF" w:rsidRDefault="002F406B" w:rsidP="003E72DB">
            <w:pPr>
              <w:jc w:val="center"/>
              <w:rPr>
                <w:rFonts w:eastAsia="Calibri"/>
                <w:b/>
              </w:rPr>
            </w:pPr>
            <w:r w:rsidRPr="006E5BBF">
              <w:rPr>
                <w:rFonts w:eastAsia="Calibri"/>
                <w:b/>
              </w:rPr>
              <w:t>Thứ 4</w:t>
            </w:r>
          </w:p>
        </w:tc>
        <w:tc>
          <w:tcPr>
            <w:tcW w:w="2338" w:type="dxa"/>
          </w:tcPr>
          <w:p w:rsidR="002F406B" w:rsidRPr="006E5BBF" w:rsidRDefault="002F406B" w:rsidP="003E72DB">
            <w:pPr>
              <w:jc w:val="center"/>
              <w:rPr>
                <w:b/>
              </w:rPr>
            </w:pPr>
            <w:r w:rsidRPr="006E5BBF">
              <w:rPr>
                <w:b/>
              </w:rPr>
              <w:t>LQVT</w:t>
            </w:r>
          </w:p>
          <w:p w:rsidR="002F406B" w:rsidRPr="006E5BBF" w:rsidRDefault="002F406B" w:rsidP="003E72DB">
            <w:pPr>
              <w:jc w:val="center"/>
              <w:rPr>
                <w:rFonts w:eastAsia="Calibri"/>
              </w:rPr>
            </w:pPr>
            <w:r w:rsidRPr="006E5BBF">
              <w:rPr>
                <w:lang w:val="pt-BR"/>
              </w:rPr>
              <w:t>Dạy trẻ so sánh chiều cao 3 đối tượng</w:t>
            </w:r>
          </w:p>
        </w:tc>
        <w:tc>
          <w:tcPr>
            <w:tcW w:w="2693" w:type="dxa"/>
          </w:tcPr>
          <w:p w:rsidR="002F406B" w:rsidRPr="006E5BBF" w:rsidRDefault="002F406B" w:rsidP="003E72DB">
            <w:pPr>
              <w:jc w:val="center"/>
              <w:rPr>
                <w:b/>
              </w:rPr>
            </w:pPr>
            <w:r w:rsidRPr="006E5BBF">
              <w:rPr>
                <w:b/>
              </w:rPr>
              <w:t>LQVT</w:t>
            </w:r>
          </w:p>
          <w:p w:rsidR="002F406B" w:rsidRPr="006E5BBF" w:rsidRDefault="002F406B" w:rsidP="003E72DB">
            <w:pPr>
              <w:jc w:val="center"/>
              <w:rPr>
                <w:rFonts w:eastAsia="Calibri"/>
              </w:rPr>
            </w:pPr>
            <w:r w:rsidRPr="006E5BBF">
              <w:t>Ôn xác định vị trí của đồ vật với bản thân</w:t>
            </w:r>
          </w:p>
        </w:tc>
        <w:tc>
          <w:tcPr>
            <w:tcW w:w="2477" w:type="dxa"/>
          </w:tcPr>
          <w:p w:rsidR="002F406B" w:rsidRPr="006E5BBF" w:rsidRDefault="002F406B" w:rsidP="003E72DB">
            <w:pPr>
              <w:jc w:val="center"/>
              <w:rPr>
                <w:b/>
              </w:rPr>
            </w:pPr>
            <w:r w:rsidRPr="006E5BBF">
              <w:rPr>
                <w:b/>
              </w:rPr>
              <w:t>LQVT</w:t>
            </w:r>
          </w:p>
          <w:p w:rsidR="002F406B" w:rsidRPr="006E5BBF" w:rsidRDefault="002F406B" w:rsidP="003E72DB">
            <w:pPr>
              <w:tabs>
                <w:tab w:val="left" w:pos="276"/>
                <w:tab w:val="center" w:pos="1127"/>
              </w:tabs>
              <w:jc w:val="center"/>
              <w:rPr>
                <w:rFonts w:eastAsia="Calibri"/>
                <w:lang w:val="pt-PT"/>
              </w:rPr>
            </w:pPr>
            <w:r w:rsidRPr="006E5BBF">
              <w:t>So sánh chiều dài 2 đối tượng</w:t>
            </w:r>
          </w:p>
        </w:tc>
        <w:tc>
          <w:tcPr>
            <w:tcW w:w="2343" w:type="dxa"/>
          </w:tcPr>
          <w:p w:rsidR="002F406B" w:rsidRPr="006E5BBF" w:rsidRDefault="002F406B" w:rsidP="003E72DB">
            <w:pPr>
              <w:jc w:val="center"/>
              <w:rPr>
                <w:b/>
              </w:rPr>
            </w:pPr>
            <w:r w:rsidRPr="006E5BBF">
              <w:rPr>
                <w:b/>
              </w:rPr>
              <w:t>LQVT</w:t>
            </w:r>
          </w:p>
          <w:p w:rsidR="002F406B" w:rsidRPr="006E5BBF" w:rsidRDefault="002F406B" w:rsidP="003E72DB">
            <w:pPr>
              <w:jc w:val="center"/>
              <w:rPr>
                <w:rFonts w:eastAsia="Calibri"/>
              </w:rPr>
            </w:pPr>
            <w:r w:rsidRPr="006E5BBF">
              <w:t>Dạy trẻ đếm đến 5. Nhận biết nhóm có 5 đối tượng.</w:t>
            </w:r>
          </w:p>
        </w:tc>
      </w:tr>
      <w:tr w:rsidR="002F406B" w:rsidRPr="006E5BBF" w:rsidTr="006E5BBF">
        <w:trPr>
          <w:gridAfter w:val="1"/>
          <w:wAfter w:w="78" w:type="dxa"/>
          <w:trHeight w:val="1362"/>
        </w:trPr>
        <w:tc>
          <w:tcPr>
            <w:tcW w:w="776" w:type="dxa"/>
          </w:tcPr>
          <w:p w:rsidR="002F406B" w:rsidRPr="006E5BBF" w:rsidRDefault="002F406B" w:rsidP="003E72DB">
            <w:pPr>
              <w:jc w:val="center"/>
              <w:rPr>
                <w:rFonts w:eastAsia="Calibri"/>
                <w:b/>
              </w:rPr>
            </w:pPr>
            <w:r w:rsidRPr="006E5BBF">
              <w:rPr>
                <w:rFonts w:eastAsia="Calibri"/>
                <w:b/>
              </w:rPr>
              <w:t>Thứ 5</w:t>
            </w:r>
          </w:p>
        </w:tc>
        <w:tc>
          <w:tcPr>
            <w:tcW w:w="2338" w:type="dxa"/>
          </w:tcPr>
          <w:p w:rsidR="002F406B" w:rsidRPr="006E5BBF" w:rsidRDefault="002F406B" w:rsidP="003E72DB">
            <w:pPr>
              <w:jc w:val="center"/>
              <w:rPr>
                <w:b/>
              </w:rPr>
            </w:pPr>
            <w:r w:rsidRPr="006E5BBF">
              <w:rPr>
                <w:b/>
              </w:rPr>
              <w:t>KPKH</w:t>
            </w:r>
          </w:p>
          <w:p w:rsidR="002F406B" w:rsidRPr="006E5BBF" w:rsidRDefault="002F406B" w:rsidP="003E72DB">
            <w:pPr>
              <w:jc w:val="center"/>
            </w:pPr>
            <w:r w:rsidRPr="006E5BBF">
              <w:t>Tìm hiểu về mùa xuân tươi đẹp</w:t>
            </w:r>
          </w:p>
          <w:p w:rsidR="002F406B" w:rsidRPr="006E5BBF" w:rsidRDefault="002F406B" w:rsidP="003E72DB">
            <w:pPr>
              <w:jc w:val="center"/>
              <w:rPr>
                <w:rFonts w:eastAsia="Calibri"/>
              </w:rPr>
            </w:pPr>
          </w:p>
        </w:tc>
        <w:tc>
          <w:tcPr>
            <w:tcW w:w="2693" w:type="dxa"/>
          </w:tcPr>
          <w:p w:rsidR="002F406B" w:rsidRPr="006E5BBF" w:rsidRDefault="002F406B" w:rsidP="003E72DB">
            <w:pPr>
              <w:jc w:val="center"/>
              <w:rPr>
                <w:b/>
              </w:rPr>
            </w:pPr>
            <w:r w:rsidRPr="006E5BBF">
              <w:rPr>
                <w:b/>
              </w:rPr>
              <w:t>KPKH</w:t>
            </w:r>
          </w:p>
          <w:p w:rsidR="002F406B" w:rsidRPr="006E5BBF" w:rsidRDefault="002F406B" w:rsidP="003E72DB">
            <w:pPr>
              <w:jc w:val="center"/>
            </w:pPr>
            <w:r w:rsidRPr="006E5BBF">
              <w:t>Tìm hiểu về một số loài hoa trong ngày tết</w:t>
            </w:r>
          </w:p>
          <w:p w:rsidR="002F406B" w:rsidRPr="006E5BBF" w:rsidRDefault="002F406B" w:rsidP="003E72DB">
            <w:pPr>
              <w:jc w:val="center"/>
              <w:rPr>
                <w:rFonts w:eastAsia="Calibri"/>
              </w:rPr>
            </w:pPr>
          </w:p>
        </w:tc>
        <w:tc>
          <w:tcPr>
            <w:tcW w:w="2477" w:type="dxa"/>
          </w:tcPr>
          <w:p w:rsidR="002F406B" w:rsidRPr="006E5BBF" w:rsidRDefault="002F406B" w:rsidP="003E72DB">
            <w:pPr>
              <w:jc w:val="center"/>
              <w:rPr>
                <w:b/>
              </w:rPr>
            </w:pPr>
            <w:r w:rsidRPr="006E5BBF">
              <w:rPr>
                <w:b/>
              </w:rPr>
              <w:t>KPXH</w:t>
            </w:r>
          </w:p>
          <w:p w:rsidR="002F406B" w:rsidRPr="006E5BBF" w:rsidRDefault="002F406B" w:rsidP="003E72DB">
            <w:pPr>
              <w:jc w:val="center"/>
              <w:rPr>
                <w:rFonts w:eastAsia="Calibri"/>
              </w:rPr>
            </w:pPr>
            <w:r w:rsidRPr="006E5BBF">
              <w:t>Bé tập gói bánh chưng</w:t>
            </w:r>
          </w:p>
        </w:tc>
        <w:tc>
          <w:tcPr>
            <w:tcW w:w="2343" w:type="dxa"/>
          </w:tcPr>
          <w:p w:rsidR="002F406B" w:rsidRPr="006E5BBF" w:rsidRDefault="002F406B" w:rsidP="003E72DB">
            <w:pPr>
              <w:jc w:val="center"/>
              <w:rPr>
                <w:b/>
              </w:rPr>
            </w:pPr>
            <w:r w:rsidRPr="006E5BBF">
              <w:rPr>
                <w:b/>
              </w:rPr>
              <w:t>KPXH</w:t>
            </w:r>
          </w:p>
          <w:p w:rsidR="002F406B" w:rsidRPr="006E5BBF" w:rsidRDefault="002F406B" w:rsidP="003E72DB">
            <w:pPr>
              <w:jc w:val="center"/>
              <w:rPr>
                <w:rFonts w:eastAsia="Calibri"/>
              </w:rPr>
            </w:pPr>
            <w:r w:rsidRPr="006E5BBF">
              <w:t>Trò chuyện về ngày tết nguyên đán</w:t>
            </w:r>
          </w:p>
        </w:tc>
      </w:tr>
      <w:tr w:rsidR="002F406B" w:rsidRPr="006E5BBF" w:rsidTr="006E5BBF">
        <w:trPr>
          <w:gridAfter w:val="1"/>
          <w:wAfter w:w="78" w:type="dxa"/>
        </w:trPr>
        <w:tc>
          <w:tcPr>
            <w:tcW w:w="776" w:type="dxa"/>
          </w:tcPr>
          <w:p w:rsidR="002F406B" w:rsidRPr="006E5BBF" w:rsidRDefault="002F406B" w:rsidP="003E72DB">
            <w:pPr>
              <w:jc w:val="center"/>
              <w:rPr>
                <w:rFonts w:eastAsia="Calibri"/>
                <w:b/>
              </w:rPr>
            </w:pPr>
            <w:r w:rsidRPr="006E5BBF">
              <w:rPr>
                <w:rFonts w:eastAsia="Calibri"/>
                <w:b/>
              </w:rPr>
              <w:t>Thứ 6</w:t>
            </w:r>
          </w:p>
        </w:tc>
        <w:tc>
          <w:tcPr>
            <w:tcW w:w="2338" w:type="dxa"/>
          </w:tcPr>
          <w:p w:rsidR="002F406B" w:rsidRPr="006E5BBF" w:rsidRDefault="002F406B" w:rsidP="003E72DB">
            <w:pPr>
              <w:jc w:val="center"/>
              <w:rPr>
                <w:b/>
              </w:rPr>
            </w:pPr>
            <w:r w:rsidRPr="006E5BBF">
              <w:rPr>
                <w:b/>
              </w:rPr>
              <w:t>LQVH</w:t>
            </w:r>
          </w:p>
          <w:p w:rsidR="002F406B" w:rsidRPr="006E5BBF" w:rsidRDefault="002F406B" w:rsidP="003E72DB">
            <w:pPr>
              <w:jc w:val="center"/>
            </w:pPr>
            <w:r w:rsidRPr="006E5BBF">
              <w:t>Truyện : Chuyện thần kì của mùa xuân</w:t>
            </w:r>
          </w:p>
          <w:p w:rsidR="002F406B" w:rsidRPr="006E5BBF" w:rsidRDefault="002F406B" w:rsidP="003E72DB">
            <w:pPr>
              <w:rPr>
                <w:rFonts w:eastAsia="Calibri"/>
              </w:rPr>
            </w:pPr>
          </w:p>
        </w:tc>
        <w:tc>
          <w:tcPr>
            <w:tcW w:w="2693" w:type="dxa"/>
          </w:tcPr>
          <w:p w:rsidR="002F406B" w:rsidRPr="006E5BBF" w:rsidRDefault="002F406B" w:rsidP="003E72DB">
            <w:pPr>
              <w:jc w:val="center"/>
              <w:rPr>
                <w:b/>
              </w:rPr>
            </w:pPr>
            <w:r w:rsidRPr="006E5BBF">
              <w:rPr>
                <w:b/>
              </w:rPr>
              <w:t>LQVH</w:t>
            </w:r>
          </w:p>
          <w:p w:rsidR="002F406B" w:rsidRPr="006E5BBF" w:rsidRDefault="002F406B" w:rsidP="003E72DB">
            <w:pPr>
              <w:jc w:val="center"/>
              <w:rPr>
                <w:rFonts w:eastAsia="Calibri"/>
              </w:rPr>
            </w:pPr>
            <w:r w:rsidRPr="006E5BBF">
              <w:t>Thơ: Cây đào</w:t>
            </w:r>
          </w:p>
        </w:tc>
        <w:tc>
          <w:tcPr>
            <w:tcW w:w="2477" w:type="dxa"/>
            <w:tcBorders>
              <w:right w:val="single" w:sz="4" w:space="0" w:color="auto"/>
            </w:tcBorders>
          </w:tcPr>
          <w:p w:rsidR="002F406B" w:rsidRPr="006E5BBF" w:rsidRDefault="002F406B" w:rsidP="003E72DB">
            <w:pPr>
              <w:jc w:val="center"/>
              <w:rPr>
                <w:b/>
              </w:rPr>
            </w:pPr>
            <w:r w:rsidRPr="006E5BBF">
              <w:rPr>
                <w:b/>
              </w:rPr>
              <w:t>LQVH</w:t>
            </w:r>
          </w:p>
          <w:p w:rsidR="002F406B" w:rsidRPr="006E5BBF" w:rsidRDefault="002F406B" w:rsidP="003E72DB">
            <w:pPr>
              <w:jc w:val="center"/>
              <w:rPr>
                <w:rFonts w:eastAsia="Calibri"/>
              </w:rPr>
            </w:pPr>
            <w:r w:rsidRPr="006E5BBF">
              <w:t>Truyện : Sự tích mai vàng</w:t>
            </w:r>
          </w:p>
        </w:tc>
        <w:tc>
          <w:tcPr>
            <w:tcW w:w="2343" w:type="dxa"/>
            <w:tcBorders>
              <w:left w:val="single" w:sz="4" w:space="0" w:color="auto"/>
            </w:tcBorders>
          </w:tcPr>
          <w:p w:rsidR="002F406B" w:rsidRPr="006E5BBF" w:rsidRDefault="002F406B" w:rsidP="003E72DB">
            <w:pPr>
              <w:jc w:val="center"/>
              <w:rPr>
                <w:b/>
              </w:rPr>
            </w:pPr>
            <w:r w:rsidRPr="006E5BBF">
              <w:rPr>
                <w:b/>
              </w:rPr>
              <w:t>LQVH</w:t>
            </w:r>
          </w:p>
          <w:p w:rsidR="002F406B" w:rsidRPr="006E5BBF" w:rsidRDefault="002F406B" w:rsidP="003E72DB">
            <w:pPr>
              <w:jc w:val="center"/>
              <w:rPr>
                <w:rFonts w:eastAsia="Calibri"/>
                <w:b/>
              </w:rPr>
            </w:pPr>
            <w:r w:rsidRPr="006E5BBF">
              <w:t>Thơ: “Tết đang vào nhà”</w:t>
            </w:r>
          </w:p>
        </w:tc>
      </w:tr>
    </w:tbl>
    <w:p w:rsidR="002F406B" w:rsidRPr="006E5BBF" w:rsidRDefault="002F406B">
      <w:pPr>
        <w:rPr>
          <w:rFonts w:cs="Times New Roman"/>
          <w:szCs w:val="24"/>
        </w:rPr>
      </w:pPr>
    </w:p>
    <w:p w:rsidR="002F406B" w:rsidRPr="006E5BBF" w:rsidRDefault="002F406B">
      <w:pPr>
        <w:rPr>
          <w:rFonts w:cs="Times New Roman"/>
          <w:szCs w:val="24"/>
        </w:rPr>
      </w:pPr>
    </w:p>
    <w:p w:rsidR="002F406B" w:rsidRPr="006E5BBF" w:rsidRDefault="002F406B" w:rsidP="006E5BBF">
      <w:pPr>
        <w:ind w:left="993"/>
        <w:jc w:val="center"/>
        <w:rPr>
          <w:rFonts w:cs="Times New Roman"/>
          <w:b/>
          <w:sz w:val="32"/>
          <w:szCs w:val="32"/>
        </w:rPr>
      </w:pPr>
      <w:r w:rsidRPr="006E5BBF">
        <w:rPr>
          <w:rFonts w:cs="Times New Roman"/>
          <w:b/>
          <w:sz w:val="32"/>
          <w:szCs w:val="32"/>
        </w:rPr>
        <w:t>VĂN HỌC</w:t>
      </w:r>
    </w:p>
    <w:p w:rsidR="006E5BBF" w:rsidRPr="006E5BBF" w:rsidRDefault="006E5BBF" w:rsidP="006E5BBF">
      <w:pPr>
        <w:spacing w:after="0" w:line="240" w:lineRule="auto"/>
        <w:ind w:left="993"/>
        <w:jc w:val="center"/>
        <w:rPr>
          <w:rFonts w:eastAsia="Times New Roman" w:cs="Times New Roman"/>
          <w:szCs w:val="24"/>
        </w:rPr>
      </w:pPr>
      <w:r w:rsidRPr="006E5BBF">
        <w:rPr>
          <w:rFonts w:eastAsia="Times New Roman" w:cs="Times New Roman"/>
          <w:b/>
          <w:bCs/>
          <w:szCs w:val="24"/>
          <w:bdr w:val="none" w:sz="0" w:space="0" w:color="auto" w:frame="1"/>
        </w:rPr>
        <w:t>TRUYỆN THẦN KỲ CỦA MÙA XUÂN</w:t>
      </w:r>
    </w:p>
    <w:p w:rsidR="006E5BBF" w:rsidRPr="006E5BBF" w:rsidRDefault="006E5BBF" w:rsidP="006E5BBF">
      <w:r w:rsidRPr="006E5BBF">
        <w:t>         Từ tinh mơ, Gõ kiến đã thức dậy.Chú bay đi khắp khu rừng, gõ vào từng thân cây,báo một tin đăc biệt: “ Dậy! Dậy đi! Mùa xuân đến rồi!”. trên khắp cánh đồng, nàng xuân đang nhẹ nhàng bay đi bay lại, gieo những nụ mầm xanh, những bông hoa đỏ, vàng, hồng, trắng… khu rừng lúc này rực rỡ những sắc màu.</w:t>
      </w:r>
    </w:p>
    <w:p w:rsidR="006E5BBF" w:rsidRPr="006E5BBF" w:rsidRDefault="006E5BBF" w:rsidP="006E5BBF">
      <w:r w:rsidRPr="006E5BBF">
        <w:t>Nhưng không hiểu sao, bác Đào già ở chân núi lại không nghe thấy những lời loan báo của Gõ Kiến. Bác vẫn ngủ im lìm. Những cành đào khẳng khiu chẳng có lấy một nụ hoa, một chổi biếc. “Mùa xuân làm sao thiếu được hoa đào cơ chứ!”. Các bạn của bác Đào rất lo lắng: “Chúng ta phải làm gì để giúp bác ấy thôi!”.</w:t>
      </w:r>
    </w:p>
    <w:p w:rsidR="006E5BBF" w:rsidRPr="006E5BBF" w:rsidRDefault="006E5BBF" w:rsidP="006E5BBF">
      <w:r w:rsidRPr="006E5BBF">
        <w:t xml:space="preserve">Thế là các chú giun đất ra sức làm tơi xốp đất xung quanh rễ của bác Đào. Những giọt sương sớm dồn sức tưới cho bác Đào. Những chú ong mật bé nhỏ hát những bài ca vui tươi. Bác Đào già bừng tỉnh dậy. </w:t>
      </w:r>
      <w:r w:rsidRPr="006E5BBF">
        <w:lastRenderedPageBreak/>
        <w:t>Bác vươn những cành khô gầy guộc, trơ trụi ra để đón những giọt sương quý giá và duỗi mạnh những cái rễ vào sâu trong lòng đất.</w:t>
      </w:r>
    </w:p>
    <w:p w:rsidR="006E5BBF" w:rsidRPr="006E5BBF" w:rsidRDefault="006E5BBF" w:rsidP="006E5BBF">
      <w:r w:rsidRPr="006E5BBF">
        <w:t>Phút chốc, bác Đào già cảm thấy thật khoan khoái và tràn đầy sinh lực. Những tia nắng ấm áp của ông Mặt trời vui tính rọi khắp khu rừng, không khí thật mát mẻ, trong lành.Những chiếc lá xanh, những nụ hồng xinh xắn bắt đẩu ló ra trên mình bác Đào già.</w:t>
      </w:r>
    </w:p>
    <w:p w:rsidR="006E5BBF" w:rsidRPr="006E5BBF" w:rsidRDefault="006E5BBF" w:rsidP="006E5BBF">
      <w:r w:rsidRPr="006E5BBF">
        <w:t>“Tuyệt quá! Tuyệt quá!”. Những người bạn của bác Đào già vui sướng xiết bao! Các chú chim hót líu lo, đàn ong mật bay đi bay lại hát bài hát quen thuộc và dòng suối róc rách, róc rách chảy… Tất cả tạo thành một bản nhạc tuyệt vời của mùa xuân.</w:t>
      </w:r>
    </w:p>
    <w:p w:rsidR="006E5BBF" w:rsidRPr="006E5BBF" w:rsidRDefault="006E5BBF" w:rsidP="006E5BBF">
      <w:r w:rsidRPr="006E5BBF">
        <w:t>Nhưng kìa! Sao trên dòng suối lại có những bông hoa đào đỏ thắm thế kia? Ồ! Thì ra bác Đào già đã thả những bông hoa đầu tiên xuống dòng suối. Bác Đào muốn nói với suối nhỏ: “Bạn suối ơi! Bạn hãy nhắn với cả khu rừng là bác Đào già ở chân núi đã có hoa nhé!”. Suối nhỏ đã nhanh chóng chuyển lời của bác Đào. Chẳng mấy chốc, cả khu rừng đã biết tin vui này. Ai cũng cho rằng đây đúng là chuyện thần kỳ của mùa xuân.</w:t>
      </w:r>
    </w:p>
    <w:p w:rsidR="006E5BBF" w:rsidRPr="003B3D32" w:rsidRDefault="006E5BBF" w:rsidP="003B3D32">
      <w:pPr>
        <w:jc w:val="center"/>
        <w:rPr>
          <w:b/>
          <w:sz w:val="28"/>
          <w:szCs w:val="28"/>
        </w:rPr>
      </w:pPr>
      <w:r w:rsidRPr="003B3D32">
        <w:rPr>
          <w:b/>
          <w:sz w:val="28"/>
          <w:szCs w:val="28"/>
        </w:rPr>
        <w:t>Sự tích hoa Mai vàng</w:t>
      </w:r>
      <w:bookmarkStart w:id="0" w:name="_GoBack"/>
      <w:bookmarkEnd w:id="0"/>
    </w:p>
    <w:p w:rsidR="006E5BBF" w:rsidRPr="006E5BBF" w:rsidRDefault="006E5BBF" w:rsidP="006E5BBF">
      <w:r w:rsidRPr="006E5BBF">
        <w:t>Ngày xửa… Ngày xưa… Có một cô bé rất giàu lòng yêu thương. Cô yêu bố mẹ mình, chị mình đã đành, cô còn yêu cả bà con quanh xóm, yêu cả ba ông Táo bằng đá núi đêm ngày chịu khói lửa để nấu cơm, hầm ngô, nướng thịt cho mọi người ăn. Một lần, thương ba ông Táo, trời đã nóng lại chịu lửa suốt ngày đêm, cô bé mới lên năm ấy đã lấy một gáo nước to dội luôn lên đầu ba ông. Tro khói bốc lên mù mịt. ông Táo già nhất vụt hiện ra nói:</w:t>
      </w:r>
    </w:p>
    <w:p w:rsidR="006E5BBF" w:rsidRPr="006E5BBF" w:rsidRDefault="006E5BBF" w:rsidP="006E5BBF">
      <w:r w:rsidRPr="006E5BBF">
        <w:t>– Cháu thương ta nhưng chưa hiểu ta. Lửa càng nóng, ta càng vui. Cháu mà dội nước thì có ngày ta bị cảm mất.</w:t>
      </w:r>
    </w:p>
    <w:p w:rsidR="006E5BBF" w:rsidRPr="006E5BBF" w:rsidRDefault="006E5BBF" w:rsidP="006E5BBF">
      <w:r w:rsidRPr="006E5BBF">
        <w:t>Từ đấy, cô bé không dội nước lên đầu ba ông Táo nữa. Nhưng ông Táo già thì thỉnh thoảng lại hiện lên trò chuyện với hai chị em cô bé trong chốc lát. Một hôm thương ông, cô em hỏi:</w:t>
      </w:r>
    </w:p>
    <w:p w:rsidR="006E5BBF" w:rsidRPr="006E5BBF" w:rsidRDefault="006E5BBF" w:rsidP="006E5BBF">
      <w:r w:rsidRPr="006E5BBF">
        <w:t>– Ông thích lửa thôi à? Ông còn thích gì nữa không?</w:t>
      </w:r>
    </w:p>
    <w:p w:rsidR="006E5BBF" w:rsidRPr="006E5BBF" w:rsidRDefault="006E5BBF" w:rsidP="006E5BBF">
      <w:r w:rsidRPr="006E5BBF">
        <w:t>-Có chứ! Năm sắp hết. ông phải về trời! Cháu bắt cho ông con cá chép ông cưỡi về Trời thì ông thích nhất. Cô bé liền rủ chị đi bắt cho bằng được một con cá chép về. Cô bỏ ngay vào bếp lửa rồi nói:</w:t>
      </w:r>
    </w:p>
    <w:p w:rsidR="006E5BBF" w:rsidRPr="006E5BBF" w:rsidRDefault="006E5BBF" w:rsidP="006E5BBF">
      <w:r w:rsidRPr="006E5BBF">
        <w:t>– Ông Táo ơi! Chúng cháu biếu ông con chép này đây!</w:t>
      </w:r>
      <w:r w:rsidRPr="006E5BBF">
        <w:br/>
        <w:t>Con cá chép vụt biến mất. Tối hăm ba Tết, quả nhiên hai chị em thấy ông hiện ra, sau đó cưỡi con cá chép như cưỡi ngựa, bay ra khỏi nhà và bay cao mãi lên trời… Bố cô bé là một người đi săn thú rất tài giỏi. Ông thường chỉ thích đi săn thú dữ. Ông bảo:</w:t>
      </w:r>
    </w:p>
    <w:p w:rsidR="006E5BBF" w:rsidRPr="006E5BBF" w:rsidRDefault="006E5BBF" w:rsidP="006E5BBF">
      <w:r w:rsidRPr="006E5BBF">
        <w:t>– Còn thú ác thì tôi còn đi săn cho kỳ hết!</w:t>
      </w:r>
    </w:p>
    <w:p w:rsidR="006E5BBF" w:rsidRPr="006E5BBF" w:rsidRDefault="006E5BBF" w:rsidP="006E5BBF">
      <w:r w:rsidRPr="006E5BBF">
        <w:t>Ông không muốn truyền nghề cho con mình, vì cả hai đều là gái. Nhưng cô em lại rất thích nghề của cha. Lên năm cô đã xin cha dạy cho mình đủ cả côn, quyền và đao kiếm. Cô tuy bé người nhưng nhanh nhẹn vô cùng, và về sức mạnh của đôi tay cô, người cha cũng phải kinh ngạc. Lên chín, cô đã hăm hở xin theo cha đi săn thú. Người mẹ và người chị lo lắng, nhưng cô bé đã thưa ngay:</w:t>
      </w:r>
    </w:p>
    <w:p w:rsidR="006E5BBF" w:rsidRPr="006E5BBF" w:rsidRDefault="006E5BBF" w:rsidP="006E5BBF">
      <w:r w:rsidRPr="006E5BBF">
        <w:t>– Con không giết được con mồi bằng một nhát như cha thì con đâm ba nhát, năm nhát, mẹ và chị cứ yên tâm.</w:t>
      </w:r>
    </w:p>
    <w:p w:rsidR="006E5BBF" w:rsidRPr="006E5BBF" w:rsidRDefault="006E5BBF" w:rsidP="006E5BBF">
      <w:r w:rsidRPr="006E5BBF">
        <w:t xml:space="preserve">Nói sao làm vậy, cô bé lần đầu theo cha đi săn đã giết ngay được một con lợn lòi rất hung dữ… Trong vùng bỗng xuất hiện một con quái đầu người mình báo. Bà con ai cũng lo lắng, khiếp sợ. Vì con quái </w:t>
      </w:r>
      <w:r w:rsidRPr="006E5BBF">
        <w:lastRenderedPageBreak/>
        <w:t>vật chỉ thích ăn thịt người, nhất là thịt trẻ con. Người cha liền dẫn cô gái nhỏ đi tìm quái vật để giết. Người mẹ và chị can ngăn nhưng không được. Người cha bảo:</w:t>
      </w:r>
    </w:p>
    <w:p w:rsidR="006E5BBF" w:rsidRPr="006E5BBF" w:rsidRDefault="006E5BBF" w:rsidP="006E5BBF">
      <w:r w:rsidRPr="006E5BBF">
        <w:t>– Tôi chỉ cho nó đi theo để xem, còn diệt quái ác là việc của tôi, hai mẹ con đừng lo.</w:t>
      </w:r>
    </w:p>
    <w:p w:rsidR="006E5BBF" w:rsidRPr="006E5BBF" w:rsidRDefault="006E5BBF" w:rsidP="006E5BBF">
      <w:r w:rsidRPr="006E5BBF">
        <w:t>Hai cha con đi được mấy ngày thì có tin con quái đã bị người cha giết chết thật. Bữa hai cha con trở về, bà con trong vùng mang rượu, gà vịt đến làm cỗ ăn mừng. Cô gái nhỏ không quên đặt vào bếp lửa một con cá chép và khấn với ông Táo già:</w:t>
      </w:r>
    </w:p>
    <w:p w:rsidR="006E5BBF" w:rsidRPr="006E5BBF" w:rsidRDefault="006E5BBF" w:rsidP="006E5BBF">
      <w:r w:rsidRPr="006E5BBF">
        <w:t>– Chúng cháu xin gửi biếu ông con chép để thỉnh thoảng ông cưỡi đi chơi.</w:t>
      </w:r>
    </w:p>
    <w:p w:rsidR="006E5BBF" w:rsidRPr="006E5BBF" w:rsidRDefault="006E5BBF" w:rsidP="006E5BBF">
      <w:r w:rsidRPr="006E5BBF">
        <w:t>Ông Táo già lại hiện lên cám ơn cô bé và hỏi:</w:t>
      </w:r>
    </w:p>
    <w:p w:rsidR="006E5BBF" w:rsidRPr="006E5BBF" w:rsidRDefault="006E5BBF" w:rsidP="006E5BBF">
      <w:r w:rsidRPr="006E5BBF">
        <w:t>– Cháu thấy con quái có sợ không?</w:t>
      </w:r>
    </w:p>
    <w:p w:rsidR="006E5BBF" w:rsidRPr="006E5BBF" w:rsidRDefault="006E5BBF" w:rsidP="006E5BBF">
      <w:r w:rsidRPr="006E5BBF">
        <w:t>– Cháu chỉ thích được cha cháu cho cháu được cùng đánh với nó, nhưng cha cháu không chịu.</w:t>
      </w:r>
    </w:p>
    <w:p w:rsidR="006E5BBF" w:rsidRPr="006E5BBF" w:rsidRDefault="006E5BBF" w:rsidP="006E5BBF">
      <w:r w:rsidRPr="006E5BBF">
        <w:t>Người cha sau đó bỗng bị ốm nặng. Người mẹ và hai cô gái hết lòng chăm sóc. Bệnh người cha có đỡ, nhưng sức khỏe thì không còn được như trước nữa. Vài năm sau, ở vùng trong xa, bỗng xuất hiện một con quái cũng đầu người nhưng mình trăn. Con quái này có sức khỏe ghê gớm. Nó có thể quấn chết một con bò mộng chỉ trong chớp mắt. Nó lại cũng thích ăn thịt trẻ con và có thể ăn một lúc đến mấy đứa. Bà con vùng đó liền cử người ra mời cha con người đã giết con quái đầu người mình báo vào diệt quái giúp bà con. Người cha nhìn cô gái nhỏ của mình hỏi:</w:t>
      </w:r>
    </w:p>
    <w:p w:rsidR="006E5BBF" w:rsidRPr="006E5BBF" w:rsidRDefault="006E5BBF" w:rsidP="006E5BBF">
      <w:r w:rsidRPr="006E5BBF">
        <w:t>– Liệu con có nhận lời đi giúp bà con không?</w:t>
      </w:r>
    </w:p>
    <w:p w:rsidR="006E5BBF" w:rsidRPr="006E5BBF" w:rsidRDefault="006E5BBF" w:rsidP="006E5BBF">
      <w:r w:rsidRPr="006E5BBF">
        <w:t>Cô gái nhỏ liền đáp:</w:t>
      </w:r>
    </w:p>
    <w:p w:rsidR="006E5BBF" w:rsidRPr="006E5BBF" w:rsidRDefault="006E5BBF" w:rsidP="006E5BBF">
      <w:r w:rsidRPr="006E5BBF">
        <w:t>– Con xin cha mẹ và chị để cho con đi!</w:t>
      </w:r>
    </w:p>
    <w:p w:rsidR="006E5BBF" w:rsidRPr="006E5BBF" w:rsidRDefault="006E5BBF" w:rsidP="006E5BBF">
      <w:r w:rsidRPr="006E5BBF">
        <w:t>Người cha nói:</w:t>
      </w:r>
    </w:p>
    <w:p w:rsidR="006E5BBF" w:rsidRPr="006E5BBF" w:rsidRDefault="006E5BBF" w:rsidP="006E5BBF">
      <w:r w:rsidRPr="006E5BBF">
        <w:t>– Cha sẽ cùng đi với con, nhưng cha chỉ giúp con thôi. Lần này chính con phải lo diệt quái đấy. Người mẹ và chị càng lo lắng gấp bội.</w:t>
      </w:r>
    </w:p>
    <w:p w:rsidR="006E5BBF" w:rsidRPr="006E5BBF" w:rsidRDefault="006E5BBF" w:rsidP="006E5BBF">
      <w:r w:rsidRPr="006E5BBF">
        <w:t>– Ông ơi! Đường từ đây vào đó xa xôi cách trở. Quái thì dữ ác mà con bé thì mới mười bốn tuổi, tôi sợ lắm.</w:t>
      </w:r>
    </w:p>
    <w:p w:rsidR="006E5BBF" w:rsidRPr="006E5BBF" w:rsidRDefault="006E5BBF" w:rsidP="006E5BBF">
      <w:r w:rsidRPr="006E5BBF">
        <w:t>– Cha ơi! Cha và em nhận lời, rủi có chuyện gì thì mẹ và con làm sao sống nổi.</w:t>
      </w:r>
    </w:p>
    <w:p w:rsidR="006E5BBF" w:rsidRPr="006E5BBF" w:rsidRDefault="006E5BBF" w:rsidP="006E5BBF">
      <w:r w:rsidRPr="006E5BBF">
        <w:t>Cô gái nhỏ liền thưa:</w:t>
      </w:r>
    </w:p>
    <w:p w:rsidR="006E5BBF" w:rsidRPr="006E5BBF" w:rsidRDefault="006E5BBF" w:rsidP="006E5BBF">
      <w:r w:rsidRPr="006E5BBF">
        <w:t>– Mẹ và chị à, con tuy còn nhỏ nhưng con có đủ sức để diệt quái. Bà con đã ra nhờ lẽ nào mình lại từ chối. Mẹ và chị cứ yên lòng. Cha và con diệt xong quái sẽ trở về ngay.</w:t>
      </w:r>
    </w:p>
    <w:p w:rsidR="006E5BBF" w:rsidRPr="006E5BBF" w:rsidRDefault="006E5BBF" w:rsidP="006E5BBF">
      <w:r w:rsidRPr="006E5BBF">
        <w:t>Thấy không can ngăn được, người mẹ và chị đành lo chuẩn bị mọi thứ cho hai cha con lên đường. Trước đó người mẹ đã may áo mới cho hai con ăn tết, bây giờ bà liền hỏi cô gái nhỏ:</w:t>
      </w:r>
    </w:p>
    <w:p w:rsidR="006E5BBF" w:rsidRPr="006E5BBF" w:rsidRDefault="006E5BBF" w:rsidP="006E5BBF">
      <w:r w:rsidRPr="006E5BBF">
        <w:t>– Con muốn mẹ nhuộm áo cho con màu gì?</w:t>
      </w:r>
    </w:p>
    <w:p w:rsidR="006E5BBF" w:rsidRPr="006E5BBF" w:rsidRDefault="006E5BBF" w:rsidP="006E5BBF">
      <w:r w:rsidRPr="006E5BBF">
        <w:t>Cô bé nhìn ra ngoài đồi núi, rồi đáp:</w:t>
      </w:r>
    </w:p>
    <w:p w:rsidR="006E5BBF" w:rsidRPr="006E5BBF" w:rsidRDefault="006E5BBF" w:rsidP="006E5BBF">
      <w:r w:rsidRPr="006E5BBF">
        <w:t>– Con rất thích màu vàng!</w:t>
      </w:r>
    </w:p>
    <w:p w:rsidR="006E5BBF" w:rsidRPr="006E5BBF" w:rsidRDefault="006E5BBF" w:rsidP="006E5BBF">
      <w:r w:rsidRPr="006E5BBF">
        <w:t>Người mẹ liền giã nghệ nhuộm cho con một màu vàng thật tươi. Ngày lên đường, cô bé mặc chiếc áo vàng, nhìn càng khỏe, càng đẹp. Cô nói với mẹ và chị:</w:t>
      </w:r>
    </w:p>
    <w:p w:rsidR="006E5BBF" w:rsidRPr="006E5BBF" w:rsidRDefault="006E5BBF" w:rsidP="006E5BBF">
      <w:r w:rsidRPr="006E5BBF">
        <w:lastRenderedPageBreak/>
        <w:t>– Diệt xong con quái lúc về con sẽ mặc áo này cho mẹ và chị nhận ra được con ngay từ xa…</w:t>
      </w:r>
    </w:p>
    <w:p w:rsidR="006E5BBF" w:rsidRPr="006E5BBF" w:rsidRDefault="006E5BBF" w:rsidP="006E5BBF">
      <w:r w:rsidRPr="006E5BBF">
        <w:t>Trước khi đi cô gái cũng không quên khấn chào ông Táo đá núi và hứa:</w:t>
      </w:r>
    </w:p>
    <w:p w:rsidR="006E5BBF" w:rsidRPr="006E5BBF" w:rsidRDefault="006E5BBF" w:rsidP="006E5BBF">
      <w:r w:rsidRPr="006E5BBF">
        <w:t>– Cháu sẽ trở về kể chuyện diệt quái cho ông nghe.</w:t>
      </w:r>
    </w:p>
    <w:p w:rsidR="006E5BBF" w:rsidRPr="006E5BBF" w:rsidRDefault="006E5BBF" w:rsidP="006E5BBF">
      <w:r w:rsidRPr="006E5BBF">
        <w:t>Ông Táo liền hiện ra nói:</w:t>
      </w:r>
    </w:p>
    <w:p w:rsidR="006E5BBF" w:rsidRPr="006E5BBF" w:rsidRDefault="006E5BBF" w:rsidP="006E5BBF">
      <w:r w:rsidRPr="006E5BBF">
        <w:t>– Chúc hai cha con mau trừ được quái. ông sẽ chờ ngày trở về…</w:t>
      </w:r>
    </w:p>
    <w:p w:rsidR="006E5BBF" w:rsidRPr="006E5BBF" w:rsidRDefault="006E5BBF" w:rsidP="006E5BBF">
      <w:r w:rsidRPr="006E5BBF">
        <w:t>Hai cha con đi ròng rã hơn một tháng trời mới vào đến nơi có con quái đầu người mình rắn. Nghỉ ngơi được dăm ba ngày, hai người liền đi tìm quái để diệt. Hai cha con đánh nhau với nó hai ngày liền mà không diệt nổi. Sức của người cha thì cứ yếu dần. Cô bé liền thưa với cha:</w:t>
      </w:r>
    </w:p>
    <w:p w:rsidR="006E5BBF" w:rsidRPr="006E5BBF" w:rsidRDefault="006E5BBF" w:rsidP="006E5BBF">
      <w:r w:rsidRPr="006E5BBF">
        <w:t>– Cha ơi! Ngày mai cha cứ để cho con bám sát nó. Con sẽ đâm một con dao găm chặt đuôi nó vào thân cây này, đâm một con dao cắm chặt mình nó vào thân cây khác. Nó không quăng mình đi được thì ta sẽ lựa thế mà chặt đầu nó đi. Người cha biết cách đánh đó hay nhưng rất nguy hiểm.</w:t>
      </w:r>
    </w:p>
    <w:p w:rsidR="006E5BBF" w:rsidRPr="006E5BBF" w:rsidRDefault="006E5BBF" w:rsidP="006E5BBF">
      <w:r w:rsidRPr="006E5BBF">
        <w:t>Tin vào tài nghệ của con, ông gật đầu:</w:t>
      </w:r>
    </w:p>
    <w:p w:rsidR="006E5BBF" w:rsidRPr="006E5BBF" w:rsidRDefault="006E5BBF" w:rsidP="006E5BBF">
      <w:r w:rsidRPr="006E5BBF">
        <w:t>– Được! Nhưng con phải đề phòng cẩn thận nếu nó dứt được đuôi ra.</w:t>
      </w:r>
    </w:p>
    <w:p w:rsidR="006E5BBF" w:rsidRPr="006E5BBF" w:rsidRDefault="006E5BBF" w:rsidP="006E5BBF">
      <w:r w:rsidRPr="006E5BBF">
        <w:t>– Cha cứ yên tâm.</w:t>
      </w:r>
    </w:p>
    <w:p w:rsidR="006E5BBF" w:rsidRPr="006E5BBF" w:rsidRDefault="006E5BBF" w:rsidP="006E5BBF">
      <w:r w:rsidRPr="006E5BBF">
        <w:t>Ngày hôm sau theo cách đánh ấy, hai cha con quả đã diệt được quái. Nhưng trước khi chết nó đã quẫy mạnh một cái, dứt được cái đuôi ra khỏi mũi dao. Sau đó nó liền cuốn ngay lấy người cô bé. Cô bé vừa chặt được cái đầu con quái thì cũng bị con quái quấn gẫy cả xương mềm nhũn cả người. Thấy con gái yêu của mình chết, người cha buông rơi cả thanh kiếm, chạy đến đỡ lấy xác con. Bà con trong vùng cũng vừa chạy đến. Họ đem xác cô gái về chôn cất rồi lập đền thờ. Nhưng cô gái đâu chịu chết như vậy. Vì cô biết rằng cha mẹ chị mình cùng bà con vùng trong, vùng ngoài đều yêu quý mình, mà cô cũng yêu quý và muốn sống với họ. Cô xin thần Đất giúp cô biến thành một con chim lông vàng rực rỡ, một con chim chưa ai thấy bao giờ rồi bay về quê nhà xin gặp ông Táo đá núi:</w:t>
      </w:r>
    </w:p>
    <w:p w:rsidR="006E5BBF" w:rsidRPr="006E5BBF" w:rsidRDefault="006E5BBF" w:rsidP="006E5BBF">
      <w:r w:rsidRPr="006E5BBF">
        <w:t>– Ông ơi! Cháu bị con quái quấn chết. Nhưng cháu mà chết thì mẹ cháu, chị cháu làm sao sống nổi. Vậy đêm nay hăm ba Tết, ông có về trời ông hãy tâu với trời cho cháu sống lại…</w:t>
      </w:r>
    </w:p>
    <w:p w:rsidR="006E5BBF" w:rsidRPr="006E5BBF" w:rsidRDefault="006E5BBF" w:rsidP="006E5BBF">
      <w:r w:rsidRPr="006E5BBF">
        <w:t>Ông Táo đá núi liền hứa:</w:t>
      </w:r>
    </w:p>
    <w:p w:rsidR="006E5BBF" w:rsidRPr="006E5BBF" w:rsidRDefault="006E5BBF" w:rsidP="006E5BBF">
      <w:r w:rsidRPr="006E5BBF">
        <w:t>– Được, ông sẽ tâu giúp cho cháu…</w:t>
      </w:r>
    </w:p>
    <w:p w:rsidR="006E5BBF" w:rsidRPr="006E5BBF" w:rsidRDefault="006E5BBF" w:rsidP="006E5BBF">
      <w:r w:rsidRPr="006E5BBF">
        <w:t>Con chim lông vàng rực rỡ liền bay xuống chỗ mẹ và chị đang ngồi, kêu lên mấy tiếng rồi bay đi. Cũng vừa lúc đó người mẹ và chị biết tin là cô gái nhỏ đã không còn nữa. Bà mẹ ngã ra chết giấc bên bếp lửa. ông Táo đá núi liền đưa hai bàn tay ấm nóng áp vào trán cho bà tỉnh lại và nói ngay:</w:t>
      </w:r>
    </w:p>
    <w:p w:rsidR="006E5BBF" w:rsidRPr="006E5BBF" w:rsidRDefault="006E5BBF" w:rsidP="006E5BBF">
      <w:r w:rsidRPr="006E5BBF">
        <w:t>– Bà cứ yên tâm. Đêm nay về trời, tôi sẽ xin trời cho cháu sống lại.</w:t>
      </w:r>
    </w:p>
    <w:p w:rsidR="006E5BBF" w:rsidRPr="006E5BBF" w:rsidRDefault="006E5BBF" w:rsidP="006E5BBF">
      <w:r w:rsidRPr="006E5BBF">
        <w:t>Hai mẹ con nghe nói mừng quá liền sụp xuống lạy tạ ơn. Ông Táo đi tối hăm ba thì tối hăm tám ông trở về hạ giới. ông nói với hai mẹ con:</w:t>
      </w:r>
    </w:p>
    <w:p w:rsidR="006E5BBF" w:rsidRPr="006E5BBF" w:rsidRDefault="006E5BBF" w:rsidP="006E5BBF">
      <w:r w:rsidRPr="006E5BBF">
        <w:t>– Trời rất thương cô bé nhưng cháu chết đã quá ngày, xin sống lại quá chậm. Vì vậy trời chỉ có thể cứu cho cháu mỗi năm sống lại được chín ngày.</w:t>
      </w:r>
    </w:p>
    <w:p w:rsidR="006E5BBF" w:rsidRPr="006E5BBF" w:rsidRDefault="006E5BBF" w:rsidP="006E5BBF">
      <w:r w:rsidRPr="006E5BBF">
        <w:t>Hai mẹ con nghe nói vừa buồn nhưng cũng vừa mừng. Thôi cứ được trông thấy con, thấy em trong giây lát cũng đã đỡ khổ rồi. Huống gì lại được thấy đến chín ngày. Bà mẹ liền hỏi:</w:t>
      </w:r>
    </w:p>
    <w:p w:rsidR="006E5BBF" w:rsidRPr="006E5BBF" w:rsidRDefault="006E5BBF" w:rsidP="006E5BBF">
      <w:r w:rsidRPr="006E5BBF">
        <w:lastRenderedPageBreak/>
        <w:t>– Ông ơi! Bao giờ thì cháu sống lại được?</w:t>
      </w:r>
    </w:p>
    <w:p w:rsidR="006E5BBF" w:rsidRPr="006E5BBF" w:rsidRDefault="006E5BBF" w:rsidP="006E5BBF">
      <w:r w:rsidRPr="006E5BBF">
        <w:t>– Tùy hai mẹ con cứ cầu trời sống từ ngày nào, trời sẽ cho ngày ấy.</w:t>
      </w:r>
    </w:p>
    <w:p w:rsidR="006E5BBF" w:rsidRPr="006E5BBF" w:rsidRDefault="006E5BBF" w:rsidP="006E5BBF">
      <w:r w:rsidRPr="006E5BBF">
        <w:t>– Vậy nhờ ông xin cho cháu sống lại ngay đêm nay!</w:t>
      </w:r>
    </w:p>
    <w:p w:rsidR="006E5BBF" w:rsidRPr="006E5BBF" w:rsidRDefault="006E5BBF" w:rsidP="006E5BBF">
      <w:r w:rsidRPr="006E5BBF">
        <w:t>– Đêm nay thì chưa được, sớm nhất là phải từ đêm mai!</w:t>
      </w:r>
    </w:p>
    <w:p w:rsidR="006E5BBF" w:rsidRPr="006E5BBF" w:rsidRDefault="006E5BBF" w:rsidP="006E5BBF">
      <w:r w:rsidRPr="006E5BBF">
        <w:t>– Vâng, ông xin cho cháu sống lại từ đêm mai vậy!</w:t>
      </w:r>
    </w:p>
    <w:p w:rsidR="006E5BBF" w:rsidRPr="006E5BBF" w:rsidRDefault="006E5BBF" w:rsidP="006E5BBF">
      <w:r w:rsidRPr="006E5BBF">
        <w:t>Hai mẹ con suốt đêm hôm ấy cứ thức mãi. Cả ngày hôm sau, hai mẹ con đều chẳng muốn làm gì. Chỉ mong cho trời chóng tối. Chờ mãi rồi trời cũng tối thật. Hai mẹ con hồi hộp đợi, không biết con mình, em mình sẽ sống lại trở về như thế nào. Định khấn gọi ông Táo thì bỗng nghe ngoài cổng có tiếng gọi:</w:t>
      </w:r>
    </w:p>
    <w:p w:rsidR="006E5BBF" w:rsidRPr="006E5BBF" w:rsidRDefault="006E5BBF" w:rsidP="006E5BBF">
      <w:r w:rsidRPr="006E5BBF">
        <w:t>– Mẹ ơi! Chị ơi!</w:t>
      </w:r>
    </w:p>
    <w:p w:rsidR="006E5BBF" w:rsidRPr="006E5BBF" w:rsidRDefault="006E5BBF" w:rsidP="006E5BBF">
      <w:r w:rsidRPr="006E5BBF">
        <w:t>Hai mẹ con vụt chạy ra và thấy đúng là cô gái nhỏ đã trở về. Trong chiếc áo vàng vẫn sáng lên nhìn rất rõ. Ba mẹ con ôm nhau khóc như mưa. Ngày hôm sau người cha cũng từ vùng trong trở về. Dọc đường thương con, thương vợ ông chưa biết sẽ nói gì cho vợ và con ở nhà đỡ khổ. Không ngờ khi về đến nhà đã thấy cô gái nhỏ đang nằm ngủ bên cạnh mẹ và chị. Ông dụi mắt tưởng là con bé nhà ai đến chơi. Khi biết cô gái nhỏ đã được sống lại, trở về ông liền ôm chầm lấy con và cứ để cho nước mắt chảy dài trên má.</w:t>
      </w:r>
    </w:p>
    <w:p w:rsidR="006E5BBF" w:rsidRPr="006E5BBF" w:rsidRDefault="006E5BBF" w:rsidP="006E5BBF">
      <w:r w:rsidRPr="006E5BBF">
        <w:t>Cô gái nhỏ ăn Tết với cha mẹ và chị đúng chín ngày. Trong chín ngày đó, cô gái nhỏ dành làm hết mọi công việc để giúp cha mẹ, giúp chị. Nhưng cả nhà lại không muốn cô gái làm việc gì. Trong chín ngày, họ sống bù cho cả một năm sắp phải xa nhau. Đến đêm thứ chín trời vừa tối, cô bé vừa kịp ôm lấy cha, mẹ và chị để chào ra đi thì người cô bỗng cứ mờ dần như sương khói rồi biến mất. Cả nhà buồn rầu, thương nhớ cô gái nhỏ vô cùng. Nhưng nghĩ đến chuyện Tết năm sau, cô sẽ về, mọi người lại ôn ủi nhau, lại kiên nhẫn chờ đợi… Và năm sau, cũng vào chiều hai chín Tết, cô gái nhỏ áo vàng lại trở về ăn Tết với gia đình rồi đến tối mồng Bảy lại ra đi… Năm nào cũng thế. Nghe chuyện lạ, người vùng trong liền cử người ra mời cả gia đình vào sinh sống trong đó để bà con được trả ơn và gặp lại cô gái nhỏ đã giúp bà con diệt được con quái đầu người mình trăn. Thấy sức người cha đã suy yếu, cả nhà bàn với nhau và nhận lời. Từ đấy hàng năm, cô gái nhỏ áo vàng lại trở về sống chín ngày cuối năm, đầu Xuân với cha mẹ, với bà con vùng trong. Khi cha mẹ và chị đều mất cả, cô gái không về nữa. Cô hóa thành một cây hoa ngay ở ngôi đền bà con đã dựng lên để thờ cô. Cây ấy hầu như cả năm chỉ có lá, nhưng cứ vào khoảng gần Tết, hoa lại nở đầy. Hoa màu vàng tươi như màu áo của cô gái nhỏ ngày trước.</w:t>
      </w:r>
    </w:p>
    <w:p w:rsidR="006E5BBF" w:rsidRDefault="006E5BBF" w:rsidP="006E5BBF">
      <w:r w:rsidRPr="006E5BBF">
        <w:t>Hoa vui Tết với bà con khoảng chín mười ngày rồi rụng xuống đất, biến mất để năm sau lại trở về. Cây hoa ấy ngày nay ta gọi là cây Mai Vàng. Ngày Tết ở miền Trung và ở Nam Bộ, bà con thường mua một cành mai vàng về cắm trên bàn thờ ông bà. Họ tin rằng, có cành mai vàng vừa đẹp nhà vừa vui Tết lại vừa có thể xua đuổi được hết các loài ma quái trong suốt cả năm.</w:t>
      </w:r>
    </w:p>
    <w:p w:rsidR="006E5BBF" w:rsidRDefault="006E5BBF" w:rsidP="006E5BBF"/>
    <w:p w:rsidR="006E5BBF" w:rsidRDefault="006E5BBF" w:rsidP="006E5BBF"/>
    <w:p w:rsidR="006E5BBF" w:rsidRDefault="006E5BBF" w:rsidP="006E5BBF"/>
    <w:p w:rsidR="006E5BBF" w:rsidRDefault="006E5BBF" w:rsidP="006E5BBF"/>
    <w:p w:rsidR="006E5BBF" w:rsidRDefault="006E5BBF" w:rsidP="006E5BBF"/>
    <w:p w:rsidR="006E5BBF" w:rsidRPr="006E5BBF" w:rsidRDefault="006E5BBF" w:rsidP="006E5BBF"/>
    <w:p w:rsidR="002F406B" w:rsidRPr="006E5BBF" w:rsidRDefault="006E5BBF" w:rsidP="006E5BBF">
      <w:pPr>
        <w:jc w:val="center"/>
        <w:rPr>
          <w:b/>
          <w:sz w:val="32"/>
          <w:szCs w:val="32"/>
        </w:rPr>
      </w:pPr>
      <w:r w:rsidRPr="006E5BBF">
        <w:rPr>
          <w:b/>
          <w:sz w:val="32"/>
          <w:szCs w:val="32"/>
        </w:rPr>
        <w:lastRenderedPageBreak/>
        <w:t>THƠ</w:t>
      </w:r>
    </w:p>
    <w:p w:rsidR="00C17F60" w:rsidRDefault="00C17F60" w:rsidP="006E5BBF">
      <w:pPr>
        <w:jc w:val="center"/>
        <w:rPr>
          <w:b/>
          <w:sz w:val="28"/>
          <w:szCs w:val="28"/>
        </w:rPr>
        <w:sectPr w:rsidR="00C17F60" w:rsidSect="006E5BBF">
          <w:pgSz w:w="11907" w:h="16840" w:code="9"/>
          <w:pgMar w:top="1440" w:right="992" w:bottom="1440" w:left="851" w:header="720" w:footer="720" w:gutter="0"/>
          <w:cols w:space="720"/>
          <w:docGrid w:linePitch="360"/>
        </w:sectPr>
      </w:pPr>
    </w:p>
    <w:p w:rsidR="006E5BBF" w:rsidRPr="006E5BBF" w:rsidRDefault="006E5BBF" w:rsidP="006E5BBF">
      <w:pPr>
        <w:jc w:val="center"/>
      </w:pPr>
      <w:r w:rsidRPr="006E5BBF">
        <w:rPr>
          <w:b/>
          <w:sz w:val="28"/>
          <w:szCs w:val="28"/>
        </w:rPr>
        <w:lastRenderedPageBreak/>
        <w:t>Cây đào</w:t>
      </w:r>
      <w:r w:rsidRPr="006E5BBF">
        <w:br/>
      </w:r>
      <w:r w:rsidRPr="006E5BBF">
        <w:br/>
        <w:t>      Cây đào đầu xóm</w:t>
      </w:r>
      <w:r w:rsidRPr="006E5BBF">
        <w:br/>
        <w:t>       Lốm đốm nụ hồng</w:t>
      </w:r>
      <w:r w:rsidRPr="006E5BBF">
        <w:br/>
        <w:t>        Chúng em chỉ mong</w:t>
      </w:r>
      <w:r w:rsidRPr="006E5BBF">
        <w:br/>
        <w:t>     Mùa đào mau nở</w:t>
      </w:r>
      <w:r w:rsidRPr="006E5BBF">
        <w:br/>
        <w:t>       Bông đào nho nhỏ</w:t>
      </w:r>
      <w:r w:rsidRPr="006E5BBF">
        <w:br/>
        <w:t>        Cánh đào hồng tươi</w:t>
      </w:r>
      <w:r w:rsidRPr="006E5BBF">
        <w:br/>
        <w:t>    Hễ thấy hoa cười</w:t>
      </w:r>
      <w:r w:rsidRPr="006E5BBF">
        <w:br/>
        <w:t>Đúng là tết đến</w:t>
      </w:r>
      <w:r w:rsidRPr="006E5BBF">
        <w:br/>
      </w:r>
      <w:r w:rsidRPr="006E5BBF">
        <w:br/>
        <w:t>                     Nhược Thủy</w:t>
      </w:r>
    </w:p>
    <w:p w:rsidR="006E5BBF" w:rsidRPr="006E5BBF" w:rsidRDefault="006E5BBF" w:rsidP="006E5BBF">
      <w:pPr>
        <w:jc w:val="center"/>
      </w:pPr>
      <w:r w:rsidRPr="006E5BBF">
        <w:rPr>
          <w:b/>
          <w:sz w:val="28"/>
          <w:szCs w:val="28"/>
        </w:rPr>
        <w:lastRenderedPageBreak/>
        <w:t>Tết đang vào nhà</w:t>
      </w:r>
      <w:r w:rsidRPr="006E5BBF">
        <w:br/>
      </w:r>
      <w:r w:rsidRPr="006E5BBF">
        <w:br/>
        <w:t>                Hoa đào trước ngõ                </w:t>
      </w:r>
      <w:r w:rsidRPr="006E5BBF">
        <w:br/>
        <w:t>Cười vui sáng hồng</w:t>
      </w:r>
      <w:r w:rsidRPr="006E5BBF">
        <w:br/>
        <w:t> Hoa mai trong vườn</w:t>
      </w:r>
      <w:r w:rsidRPr="006E5BBF">
        <w:br/>
        <w:t>Rung rinh cánh trắng </w:t>
      </w:r>
      <w:r w:rsidRPr="006E5BBF">
        <w:br/>
        <w:t>Sân nhà đầy nắng</w:t>
      </w:r>
      <w:r w:rsidRPr="006E5BBF">
        <w:br/>
        <w:t>Mẹ phơi áo hoa</w:t>
      </w:r>
      <w:r w:rsidRPr="006E5BBF">
        <w:br/>
        <w:t>Em dán tranh gà</w:t>
      </w:r>
      <w:r w:rsidRPr="006E5BBF">
        <w:br/>
        <w:t>Ông treo câu đối</w:t>
      </w:r>
      <w:r w:rsidRPr="006E5BBF">
        <w:br/>
        <w:t>Têt đang vào nhà</w:t>
      </w:r>
      <w:r w:rsidRPr="006E5BBF">
        <w:br/>
        <w:t>Sắp them một tuổi</w:t>
      </w:r>
      <w:r w:rsidRPr="006E5BBF">
        <w:br/>
        <w:t>Trời đất nở hoa</w:t>
      </w:r>
    </w:p>
    <w:p w:rsidR="00C17F60" w:rsidRDefault="00C17F60" w:rsidP="006E5BBF">
      <w:pPr>
        <w:jc w:val="center"/>
        <w:rPr>
          <w:b/>
          <w:sz w:val="32"/>
          <w:szCs w:val="32"/>
        </w:rPr>
        <w:sectPr w:rsidR="00C17F60" w:rsidSect="00C17F60">
          <w:type w:val="continuous"/>
          <w:pgSz w:w="11907" w:h="16840" w:code="9"/>
          <w:pgMar w:top="1440" w:right="992" w:bottom="1440" w:left="851" w:header="720" w:footer="720" w:gutter="0"/>
          <w:cols w:num="2" w:space="720"/>
          <w:docGrid w:linePitch="360"/>
        </w:sectPr>
      </w:pPr>
    </w:p>
    <w:p w:rsidR="00C17F60" w:rsidRDefault="00C17F60" w:rsidP="006E5BBF">
      <w:pPr>
        <w:jc w:val="center"/>
        <w:rPr>
          <w:b/>
          <w:sz w:val="32"/>
          <w:szCs w:val="32"/>
        </w:rPr>
      </w:pPr>
    </w:p>
    <w:p w:rsidR="006E5BBF" w:rsidRPr="006E5BBF" w:rsidRDefault="006E5BBF" w:rsidP="006E5BBF">
      <w:pPr>
        <w:jc w:val="center"/>
        <w:rPr>
          <w:b/>
          <w:sz w:val="32"/>
          <w:szCs w:val="32"/>
        </w:rPr>
      </w:pPr>
      <w:r w:rsidRPr="006E5BBF">
        <w:rPr>
          <w:b/>
          <w:sz w:val="32"/>
          <w:szCs w:val="32"/>
        </w:rPr>
        <w:t>ÂM NHẠC</w:t>
      </w:r>
    </w:p>
    <w:p w:rsidR="006E5BBF" w:rsidRPr="006E5BBF" w:rsidRDefault="006E5BBF" w:rsidP="006E5BBF">
      <w:pPr>
        <w:jc w:val="center"/>
        <w:rPr>
          <w:b/>
          <w:sz w:val="28"/>
          <w:szCs w:val="28"/>
        </w:rPr>
      </w:pPr>
      <w:r w:rsidRPr="006E5BBF">
        <w:rPr>
          <w:b/>
          <w:sz w:val="28"/>
          <w:szCs w:val="28"/>
        </w:rPr>
        <w:t>H</w:t>
      </w:r>
      <w:r w:rsidR="00C17F60">
        <w:rPr>
          <w:b/>
          <w:sz w:val="28"/>
          <w:szCs w:val="28"/>
        </w:rPr>
        <w:t>oa lá mùa xuân</w:t>
      </w:r>
    </w:p>
    <w:p w:rsidR="006E5BBF" w:rsidRPr="006E5BBF" w:rsidRDefault="006E5BBF" w:rsidP="006E5BBF">
      <w:pPr>
        <w:jc w:val="center"/>
      </w:pPr>
      <w:r w:rsidRPr="006E5BBF">
        <w:t>Tôi là lá, tôi là hoa</w:t>
      </w:r>
      <w:r w:rsidRPr="006E5BBF">
        <w:br/>
        <w:t>Tôi là hoa lá hoa mùa xuân</w:t>
      </w:r>
      <w:r w:rsidRPr="006E5BBF">
        <w:br/>
        <w:t>Tôi cùng múa, tôi cùng ca, tôi cùng ca múa ca mùa xuân.</w:t>
      </w:r>
      <w:r w:rsidRPr="006E5BBF">
        <w:br/>
        <w:t>Xuân vừa đến, trên cành cao, cho ngàn muôn lá hoa đẹp tươi.</w:t>
      </w:r>
      <w:r w:rsidRPr="006E5BBF">
        <w:br/>
        <w:t>Cho đời mới, cho đời vui.</w:t>
      </w:r>
      <w:r w:rsidRPr="006E5BBF">
        <w:br/>
        <w:t>Cho người muôn tiếng ca rộn vang nơi nơi</w:t>
      </w:r>
    </w:p>
    <w:p w:rsidR="006E5BBF" w:rsidRPr="006E5BBF" w:rsidRDefault="006E5BBF" w:rsidP="006E5BBF">
      <w:pPr>
        <w:jc w:val="center"/>
      </w:pPr>
    </w:p>
    <w:p w:rsidR="006E5BBF" w:rsidRPr="00C17F60" w:rsidRDefault="006E5BBF" w:rsidP="006E5BBF">
      <w:pPr>
        <w:jc w:val="center"/>
        <w:rPr>
          <w:b/>
          <w:sz w:val="28"/>
          <w:szCs w:val="28"/>
        </w:rPr>
      </w:pPr>
      <w:r w:rsidRPr="00C17F60">
        <w:rPr>
          <w:b/>
          <w:sz w:val="28"/>
          <w:szCs w:val="28"/>
        </w:rPr>
        <w:t>Sắp đến tết</w:t>
      </w:r>
    </w:p>
    <w:p w:rsidR="006E5BBF" w:rsidRPr="006E5BBF" w:rsidRDefault="006E5BBF" w:rsidP="006E5BBF">
      <w:pPr>
        <w:jc w:val="center"/>
      </w:pPr>
      <w:r w:rsidRPr="006E5BBF">
        <w:t>Sắp đến tết rồi đến trường rất vui sắp đến tết rồi về nhà rất vui</w:t>
      </w:r>
      <w:r w:rsidRPr="006E5BBF">
        <w:br/>
        <w:t>Mẹ đang may áo mới nhé ai cũng vui mừng ghê</w:t>
      </w:r>
      <w:r w:rsidRPr="006E5BBF">
        <w:br/>
        <w:t>Mùa xuân này em đã lớn biết đi thăm ông bà..</w:t>
      </w:r>
      <w:r w:rsidRPr="006E5BBF">
        <w:br/>
        <w:t>Sắp đến tết rồi đến trường rất vui sắp đến tết rồi về nhà rất vui</w:t>
      </w:r>
      <w:r w:rsidRPr="006E5BBF">
        <w:br/>
        <w:t>Mẹ đang may áo mới nhé ai cũng vui mừng ghê</w:t>
      </w:r>
      <w:r w:rsidRPr="006E5BBF">
        <w:br/>
        <w:t>Mùa xuân này em đã lớn biết đi thăm ông bà.</w:t>
      </w:r>
      <w:r w:rsidRPr="006E5BBF">
        <w:br/>
      </w:r>
      <w:r w:rsidRPr="006E5BBF">
        <w:br/>
        <w:t>Sắp đến tết rồi đến trường rất vui sắp đến tết rồi về nhà rất vui</w:t>
      </w:r>
      <w:r w:rsidRPr="006E5BBF">
        <w:br/>
        <w:t>Mẹ đang may áo mới nhé ai cũng vui mừng ghê</w:t>
      </w:r>
      <w:r w:rsidRPr="006E5BBF">
        <w:br/>
        <w:t>Mùa xuân này em đã lớn biết đi thăm ông bà..</w:t>
      </w:r>
      <w:r w:rsidRPr="006E5BBF">
        <w:br/>
        <w:t>Sắp đến tết rồi đến trường rất vui sắp đến tết rồi về nhà rất vui</w:t>
      </w:r>
      <w:r w:rsidRPr="006E5BBF">
        <w:br/>
        <w:t>Mẹ đang may áo mới nhé ai cũng vui mừng ghê</w:t>
      </w:r>
      <w:r w:rsidRPr="006E5BBF">
        <w:br/>
        <w:t>Mùa xuân này em đã lớn biết đi thăm ông bà</w:t>
      </w:r>
      <w:r w:rsidRPr="006E5BBF">
        <w:br/>
        <w:t>Mẹ đang may áo mới nhé ai cũng vui mừng ghê</w:t>
      </w:r>
      <w:r w:rsidRPr="006E5BBF">
        <w:br/>
        <w:t>Mùa xuân này em đã lớn biết đi thăm ông bà..</w:t>
      </w:r>
    </w:p>
    <w:p w:rsidR="006E5BBF" w:rsidRPr="00C17F60" w:rsidRDefault="006E5BBF" w:rsidP="006E5BBF">
      <w:pPr>
        <w:jc w:val="center"/>
        <w:rPr>
          <w:b/>
          <w:sz w:val="28"/>
          <w:szCs w:val="28"/>
        </w:rPr>
      </w:pPr>
      <w:r w:rsidRPr="00C17F60">
        <w:rPr>
          <w:b/>
          <w:sz w:val="28"/>
          <w:szCs w:val="28"/>
        </w:rPr>
        <w:lastRenderedPageBreak/>
        <w:t>Tết Tết Tết Tết đến rồi</w:t>
      </w:r>
    </w:p>
    <w:p w:rsidR="006E5BBF" w:rsidRPr="006E5BBF" w:rsidRDefault="006E5BBF" w:rsidP="006E5BBF">
      <w:pPr>
        <w:jc w:val="center"/>
      </w:pPr>
      <w:r w:rsidRPr="006E5BBF">
        <w:t>Tết Tết Tết Tết đến rồi</w:t>
      </w:r>
    </w:p>
    <w:p w:rsidR="006E5BBF" w:rsidRPr="006E5BBF" w:rsidRDefault="006E5BBF" w:rsidP="006E5BBF">
      <w:pPr>
        <w:jc w:val="center"/>
      </w:pPr>
      <w:r w:rsidRPr="006E5BBF">
        <w:t>Tết Tết Tết Tết đến rồi</w:t>
      </w:r>
      <w:r w:rsidRPr="006E5BBF">
        <w:br/>
        <w:t>Tết Tết Tết Tết đến rồi</w:t>
      </w:r>
      <w:r w:rsidRPr="006E5BBF">
        <w:br/>
        <w:t>Tết đến trong tim mọi người.</w:t>
      </w:r>
      <w:r w:rsidRPr="006E5BBF">
        <w:br/>
      </w:r>
      <w:r w:rsidRPr="006E5BBF">
        <w:br/>
        <w:t>Tết Tết Tết Tết đến rồi</w:t>
      </w:r>
      <w:r w:rsidRPr="006E5BBF">
        <w:br/>
        <w:t>Tết Tết Tết Tết đến rồi</w:t>
      </w:r>
      <w:r w:rsidRPr="006E5BBF">
        <w:br/>
        <w:t>Tết Tết Tết Tết đến rồi</w:t>
      </w:r>
      <w:r w:rsidRPr="006E5BBF">
        <w:br/>
        <w:t>Tết đến trong tim mọi người.</w:t>
      </w:r>
      <w:r w:rsidRPr="006E5BBF">
        <w:br/>
      </w:r>
      <w:r w:rsidRPr="006E5BBF">
        <w:br/>
        <w:t>Ngày Tết đến trên khắp muôn nơi</w:t>
      </w:r>
      <w:r w:rsidRPr="006E5BBF">
        <w:br/>
        <w:t>Ngàn hoa thơm khoa sắc xinh tươi</w:t>
      </w:r>
      <w:r w:rsidRPr="006E5BBF">
        <w:br/>
        <w:t>Đàn em thơ khoe áo mới</w:t>
      </w:r>
      <w:r w:rsidRPr="006E5BBF">
        <w:br/>
        <w:t>Chạy tung tăng vui pháo xuân.</w:t>
      </w:r>
      <w:r w:rsidRPr="006E5BBF">
        <w:br/>
      </w:r>
      <w:r w:rsidRPr="006E5BBF">
        <w:br/>
        <w:t>Ngày Tết đến ta chúc cho nhau</w:t>
      </w:r>
      <w:r w:rsidRPr="006E5BBF">
        <w:br/>
        <w:t>Một năm thêm sung túc an vui</w:t>
      </w:r>
      <w:r w:rsidRPr="006E5BBF">
        <w:br/>
        <w:t>Dù đi đâu ai cũng nhớ</w:t>
      </w:r>
      <w:r w:rsidRPr="006E5BBF">
        <w:br/>
        <w:t>Về chung vui bên gia đình.</w:t>
      </w:r>
      <w:r w:rsidRPr="006E5BBF">
        <w:br/>
      </w:r>
      <w:r w:rsidRPr="006E5BBF">
        <w:br/>
        <w:t>Tết Tết Tết Tết đến rồi</w:t>
      </w:r>
      <w:r w:rsidRPr="006E5BBF">
        <w:br/>
        <w:t>Tết Tết Tết Tết đến rồi</w:t>
      </w:r>
      <w:r w:rsidRPr="006E5BBF">
        <w:br/>
        <w:t>Tết Tết Tết Tết đến rồi</w:t>
      </w:r>
      <w:r w:rsidRPr="006E5BBF">
        <w:br/>
        <w:t>Tết đến trong tim mọi người.</w:t>
      </w:r>
      <w:r w:rsidRPr="006E5BBF">
        <w:br/>
      </w:r>
      <w:r w:rsidRPr="006E5BBF">
        <w:br/>
        <w:t>Tết Tết Tết Tết đến rồi</w:t>
      </w:r>
      <w:r w:rsidRPr="006E5BBF">
        <w:br/>
        <w:t>Tết Tết Tết Tết đến rồi</w:t>
      </w:r>
      <w:r w:rsidRPr="006E5BBF">
        <w:br/>
        <w:t>Tết Tết Tết Tết đến rồi</w:t>
      </w:r>
      <w:r w:rsidRPr="006E5BBF">
        <w:br/>
        <w:t>Tết đến trong tim mọi người.</w:t>
      </w:r>
      <w:r w:rsidRPr="006E5BBF">
        <w:br/>
      </w:r>
      <w:r w:rsidRPr="006E5BBF">
        <w:br/>
        <w:t>Ngày Tết đến phố xá đông vui</w:t>
      </w:r>
      <w:r w:rsidRPr="006E5BBF">
        <w:br/>
        <w:t>Người đi thăm đi viếng đi chơi</w:t>
      </w:r>
      <w:r w:rsidRPr="006E5BBF">
        <w:br/>
        <w:t>Người ta đi mua sắm Tết</w:t>
      </w:r>
      <w:r w:rsidRPr="006E5BBF">
        <w:br/>
        <w:t>Người dâng hương đi lễ chùa.</w:t>
      </w:r>
      <w:r w:rsidRPr="006E5BBF">
        <w:br/>
      </w:r>
      <w:r w:rsidRPr="006E5BBF">
        <w:br/>
        <w:t>Ngày Tết đến ta chúc cho nhau</w:t>
      </w:r>
      <w:r w:rsidRPr="006E5BBF">
        <w:br/>
        <w:t>Một năm thêm sung túc an vui</w:t>
      </w:r>
      <w:r w:rsidRPr="006E5BBF">
        <w:br/>
        <w:t>Người nông dân thêm lúc thóc</w:t>
      </w:r>
      <w:r w:rsidRPr="006E5BBF">
        <w:br/>
        <w:t>Người thương gia mau phát tài...</w:t>
      </w:r>
    </w:p>
    <w:p w:rsidR="00C17F60" w:rsidRDefault="00C17F60" w:rsidP="006E5BBF">
      <w:pPr>
        <w:jc w:val="center"/>
        <w:rPr>
          <w:b/>
          <w:sz w:val="28"/>
          <w:szCs w:val="28"/>
        </w:rPr>
      </w:pPr>
    </w:p>
    <w:p w:rsidR="00C17F60" w:rsidRDefault="00C17F60" w:rsidP="006E5BBF">
      <w:pPr>
        <w:jc w:val="center"/>
        <w:rPr>
          <w:b/>
          <w:sz w:val="28"/>
          <w:szCs w:val="28"/>
        </w:rPr>
      </w:pPr>
    </w:p>
    <w:p w:rsidR="00C17F60" w:rsidRDefault="00C17F60" w:rsidP="006E5BBF">
      <w:pPr>
        <w:jc w:val="center"/>
        <w:rPr>
          <w:b/>
          <w:sz w:val="28"/>
          <w:szCs w:val="28"/>
        </w:rPr>
      </w:pPr>
    </w:p>
    <w:p w:rsidR="00C17F60" w:rsidRPr="00C17F60" w:rsidRDefault="006E5BBF" w:rsidP="00C17F60">
      <w:pPr>
        <w:jc w:val="center"/>
        <w:rPr>
          <w:b/>
          <w:sz w:val="28"/>
          <w:szCs w:val="28"/>
        </w:rPr>
      </w:pPr>
      <w:r w:rsidRPr="00C17F60">
        <w:rPr>
          <w:b/>
          <w:sz w:val="28"/>
          <w:szCs w:val="28"/>
        </w:rPr>
        <w:lastRenderedPageBreak/>
        <w:t>Tết đến rồi</w:t>
      </w:r>
    </w:p>
    <w:p w:rsidR="006E5BBF" w:rsidRPr="006E5BBF" w:rsidRDefault="006E5BBF" w:rsidP="006E5BBF">
      <w:pPr>
        <w:jc w:val="center"/>
      </w:pPr>
      <w:r w:rsidRPr="006E5BBF">
        <w:t>Tết đến rồi hát lên cùng vui chung đất trời</w:t>
      </w:r>
      <w:r w:rsidRPr="006E5BBF">
        <w:br/>
        <w:t>Tết đến rồi tiếng chim rộn vang lên khắp nơi bạn hỡi</w:t>
      </w:r>
      <w:r w:rsidRPr="006E5BBF">
        <w:br/>
        <w:t>Tết đến rồi én bay lượn cùng chào mừng xuân mới</w:t>
      </w:r>
      <w:r w:rsidRPr="006E5BBF">
        <w:br/>
        <w:t>Muôn sắc hoa tươi dâng hương về nơi nơi</w:t>
      </w:r>
      <w:r w:rsidRPr="006E5BBF">
        <w:br/>
        <w:t>Tết đến rồi chúc nhau một năm luôn thắng lợi</w:t>
      </w:r>
      <w:r w:rsidRPr="006E5BBF">
        <w:br/>
        <w:t>Tết đến rồi chúc cho nhà nông năm mới luôn bội thu</w:t>
      </w:r>
      <w:r w:rsidRPr="006E5BBF">
        <w:br/>
        <w:t>Chúc mọi người sẽ luôn được gặp mọi điều may mắn</w:t>
      </w:r>
      <w:r w:rsidRPr="006E5BBF">
        <w:br/>
        <w:t>Năm mới vui tươi ấm no mỗi cuộc đời</w:t>
      </w:r>
      <w:r w:rsidRPr="006E5BBF">
        <w:br/>
        <w:t>Nào bạn cùng tôi mình cùng hòa chung lên tiếng ca</w:t>
      </w:r>
      <w:r w:rsidRPr="006E5BBF">
        <w:br/>
        <w:t>Mừng đón xuân về cùng hoà nhịp đàn reo lên khúc hát tuyệt vời</w:t>
      </w:r>
      <w:r w:rsidRPr="006E5BBF">
        <w:br/>
        <w:t>Nào bạn cùng tôi bên tiếng nhạc vui tươi</w:t>
      </w:r>
      <w:r w:rsidRPr="006E5BBF">
        <w:br/>
        <w:t>Hãy vỗ tay mừng xuân mới</w:t>
      </w:r>
      <w:r w:rsidRPr="006E5BBF">
        <w:br/>
        <w:t>Tết đến rồi có đôi tình nhân in thiếp hồng</w:t>
      </w:r>
      <w:r w:rsidRPr="006E5BBF">
        <w:br/>
        <w:t>Cưới nhau rồi ngất ngây tình xuân và sẽ thôi chờ mong</w:t>
      </w:r>
      <w:r w:rsidRPr="006E5BBF">
        <w:br/>
        <w:t>Đón xuân về có em và anh về trong nắng ấm</w:t>
      </w:r>
      <w:r w:rsidRPr="006E5BBF">
        <w:br/>
        <w:t>Vui hát ca vang chúng ta mừng xuân sang</w:t>
      </w:r>
      <w:r w:rsidRPr="006E5BBF">
        <w:br/>
        <w:t>Tết đến rồi có bao nàng xuân xanh má hồng</w:t>
      </w:r>
      <w:r w:rsidRPr="006E5BBF">
        <w:br/>
        <w:t>Hé môi cười biết bao chàng trai tơ ngẩn ngơ mộng mơ</w:t>
      </w:r>
      <w:r w:rsidRPr="006E5BBF">
        <w:br/>
        <w:t>Cúc mai đài khắp nơi mừng xuân cùng khoe sắc thắm</w:t>
      </w:r>
      <w:r w:rsidRPr="006E5BBF">
        <w:br/>
        <w:t>Trong nắng xuân tươi hy vọng đến tràn trề</w:t>
      </w:r>
      <w:r w:rsidRPr="006E5BBF">
        <w:br/>
        <w:t>Mừng xuân mới hát lên bài ca a há</w:t>
      </w:r>
      <w:r w:rsidRPr="006E5BBF">
        <w:br/>
        <w:t>Mừng xuân mới chúc nhau được luôn luôn thắng lợi</w:t>
      </w:r>
      <w:r w:rsidRPr="006E5BBF">
        <w:br/>
        <w:t>Cùng nâng cốc chúc nhau thật nhiều hạnh phúc</w:t>
      </w:r>
      <w:r w:rsidRPr="006E5BBF">
        <w:br/>
        <w:t>Cùng nhịp bước hát lên bài ca Tết đến rồi.</w:t>
      </w:r>
    </w:p>
    <w:p w:rsidR="006E5BBF" w:rsidRPr="006E5BBF" w:rsidRDefault="006E5BBF" w:rsidP="006E5BBF">
      <w:pPr>
        <w:jc w:val="center"/>
      </w:pPr>
    </w:p>
    <w:sectPr w:rsidR="006E5BBF" w:rsidRPr="006E5BBF" w:rsidSect="00C17F60">
      <w:type w:val="continuous"/>
      <w:pgSz w:w="11907" w:h="16840" w:code="9"/>
      <w:pgMar w:top="1440" w:right="992"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6B"/>
    <w:rsid w:val="002F406B"/>
    <w:rsid w:val="003B3D32"/>
    <w:rsid w:val="006E5BBF"/>
    <w:rsid w:val="00B97964"/>
    <w:rsid w:val="00C17F60"/>
    <w:rsid w:val="00C4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74F60-4A99-4EAD-9E6A-3C15E690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5BBF"/>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6E5BB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F406B"/>
    <w:pPr>
      <w:spacing w:after="0" w:line="240" w:lineRule="auto"/>
    </w:pPr>
    <w:rPr>
      <w:rFonts w:cs="Times New Roman"/>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2F4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E5BBF"/>
    <w:rPr>
      <w:b/>
      <w:bCs/>
    </w:rPr>
  </w:style>
  <w:style w:type="paragraph" w:styleId="NormalWeb">
    <w:name w:val="Normal (Web)"/>
    <w:basedOn w:val="Normal"/>
    <w:uiPriority w:val="99"/>
    <w:semiHidden/>
    <w:unhideWhenUsed/>
    <w:rsid w:val="006E5BBF"/>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6E5BBF"/>
    <w:rPr>
      <w:rFonts w:eastAsia="Times New Roman" w:cs="Times New Roman"/>
      <w:b/>
      <w:bCs/>
      <w:kern w:val="36"/>
      <w:sz w:val="48"/>
      <w:szCs w:val="48"/>
    </w:rPr>
  </w:style>
  <w:style w:type="character" w:customStyle="1" w:styleId="Heading3Char">
    <w:name w:val="Heading 3 Char"/>
    <w:basedOn w:val="DefaultParagraphFont"/>
    <w:link w:val="Heading3"/>
    <w:uiPriority w:val="9"/>
    <w:semiHidden/>
    <w:rsid w:val="006E5BBF"/>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447995">
      <w:bodyDiv w:val="1"/>
      <w:marLeft w:val="0"/>
      <w:marRight w:val="0"/>
      <w:marTop w:val="0"/>
      <w:marBottom w:val="0"/>
      <w:divBdr>
        <w:top w:val="none" w:sz="0" w:space="0" w:color="auto"/>
        <w:left w:val="none" w:sz="0" w:space="0" w:color="auto"/>
        <w:bottom w:val="none" w:sz="0" w:space="0" w:color="auto"/>
        <w:right w:val="none" w:sz="0" w:space="0" w:color="auto"/>
      </w:divBdr>
      <w:divsChild>
        <w:div w:id="115612568">
          <w:marLeft w:val="0"/>
          <w:marRight w:val="0"/>
          <w:marTop w:val="0"/>
          <w:marBottom w:val="0"/>
          <w:divBdr>
            <w:top w:val="none" w:sz="0" w:space="0" w:color="auto"/>
            <w:left w:val="none" w:sz="0" w:space="0" w:color="auto"/>
            <w:bottom w:val="none" w:sz="0" w:space="0" w:color="auto"/>
            <w:right w:val="none" w:sz="0" w:space="0" w:color="auto"/>
          </w:divBdr>
          <w:divsChild>
            <w:div w:id="17128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9824">
      <w:bodyDiv w:val="1"/>
      <w:marLeft w:val="0"/>
      <w:marRight w:val="0"/>
      <w:marTop w:val="0"/>
      <w:marBottom w:val="0"/>
      <w:divBdr>
        <w:top w:val="none" w:sz="0" w:space="0" w:color="auto"/>
        <w:left w:val="none" w:sz="0" w:space="0" w:color="auto"/>
        <w:bottom w:val="none" w:sz="0" w:space="0" w:color="auto"/>
        <w:right w:val="none" w:sz="0" w:space="0" w:color="auto"/>
      </w:divBdr>
    </w:div>
    <w:div w:id="1405029440">
      <w:bodyDiv w:val="1"/>
      <w:marLeft w:val="0"/>
      <w:marRight w:val="0"/>
      <w:marTop w:val="0"/>
      <w:marBottom w:val="0"/>
      <w:divBdr>
        <w:top w:val="none" w:sz="0" w:space="0" w:color="auto"/>
        <w:left w:val="none" w:sz="0" w:space="0" w:color="auto"/>
        <w:bottom w:val="none" w:sz="0" w:space="0" w:color="auto"/>
        <w:right w:val="none" w:sz="0" w:space="0" w:color="auto"/>
      </w:divBdr>
      <w:divsChild>
        <w:div w:id="1403940644">
          <w:marLeft w:val="0"/>
          <w:marRight w:val="0"/>
          <w:marTop w:val="0"/>
          <w:marBottom w:val="0"/>
          <w:divBdr>
            <w:top w:val="none" w:sz="0" w:space="0" w:color="auto"/>
            <w:left w:val="none" w:sz="0" w:space="0" w:color="auto"/>
            <w:bottom w:val="none" w:sz="0" w:space="0" w:color="auto"/>
            <w:right w:val="none" w:sz="0" w:space="0" w:color="auto"/>
          </w:divBdr>
        </w:div>
      </w:divsChild>
    </w:div>
    <w:div w:id="1539317928">
      <w:bodyDiv w:val="1"/>
      <w:marLeft w:val="0"/>
      <w:marRight w:val="0"/>
      <w:marTop w:val="0"/>
      <w:marBottom w:val="0"/>
      <w:divBdr>
        <w:top w:val="none" w:sz="0" w:space="0" w:color="auto"/>
        <w:left w:val="none" w:sz="0" w:space="0" w:color="auto"/>
        <w:bottom w:val="none" w:sz="0" w:space="0" w:color="auto"/>
        <w:right w:val="none" w:sz="0" w:space="0" w:color="auto"/>
      </w:divBdr>
    </w:div>
    <w:div w:id="21325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2019-12-18T09:30:00Z</dcterms:created>
  <dcterms:modified xsi:type="dcterms:W3CDTF">2019-12-18T10:09:00Z</dcterms:modified>
</cp:coreProperties>
</file>